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A420E" w:rsidRDefault="00AA420E" w:rsidP="00AA420E">
      <w:pPr>
        <w:rPr>
          <w:rFonts w:ascii="Arial" w:hAnsi="Arial" w:cs="Arial"/>
          <w:b/>
          <w:color w:val="000000"/>
        </w:rPr>
      </w:pPr>
    </w:p>
    <w:p w:rsidR="00AA420E" w:rsidRPr="000F7E1F" w:rsidRDefault="00AA420E" w:rsidP="00AA420E">
      <w:pPr>
        <w:rPr>
          <w:rFonts w:ascii="Arial" w:hAnsi="Arial" w:cs="Arial"/>
          <w:color w:val="000000"/>
        </w:rPr>
      </w:pPr>
      <w:r>
        <w:rPr>
          <w:rFonts w:ascii="Arial" w:hAnsi="Arial" w:cs="Arial"/>
          <w:b/>
          <w:color w:val="000000"/>
        </w:rPr>
        <w:t xml:space="preserve">UNIT AUTHOR: </w:t>
      </w:r>
      <w:r w:rsidR="000F7E1F">
        <w:rPr>
          <w:rFonts w:ascii="Arial" w:hAnsi="Arial" w:cs="Arial"/>
          <w:color w:val="000000"/>
        </w:rPr>
        <w:t>Justin Hannahs</w:t>
      </w:r>
    </w:p>
    <w:p w:rsidR="00AA420E" w:rsidRDefault="00AA420E" w:rsidP="00AA420E">
      <w:pPr>
        <w:rPr>
          <w:rFonts w:ascii="Arial" w:hAnsi="Arial" w:cs="Arial"/>
          <w:b/>
          <w:color w:val="000000"/>
        </w:rPr>
      </w:pPr>
    </w:p>
    <w:p w:rsidR="00AA420E" w:rsidRPr="004E5085" w:rsidRDefault="00AA420E" w:rsidP="00AA420E">
      <w:pPr>
        <w:rPr>
          <w:rFonts w:ascii="Arial" w:hAnsi="Arial" w:cs="Arial"/>
          <w:b/>
          <w:color w:val="000000"/>
        </w:rPr>
      </w:pPr>
      <w:r w:rsidRPr="004E5085">
        <w:rPr>
          <w:rFonts w:ascii="Arial" w:hAnsi="Arial" w:cs="Arial"/>
          <w:b/>
          <w:color w:val="000000"/>
        </w:rPr>
        <w:t xml:space="preserve">UNIT TOPIC: </w:t>
      </w:r>
      <w:r w:rsidRPr="004E5085">
        <w:rPr>
          <w:rFonts w:ascii="Arial" w:hAnsi="Arial" w:cs="Arial"/>
          <w:color w:val="000000"/>
        </w:rPr>
        <w:t xml:space="preserve"> </w:t>
      </w:r>
      <w:r w:rsidR="000F7E1F">
        <w:rPr>
          <w:rFonts w:ascii="Arial" w:hAnsi="Arial" w:cs="Arial"/>
          <w:color w:val="000000"/>
        </w:rPr>
        <w:t>Great Depression/New Deal</w:t>
      </w:r>
    </w:p>
    <w:p w:rsidR="00AA420E" w:rsidRPr="004E5085" w:rsidRDefault="00AA420E" w:rsidP="00AA420E">
      <w:pPr>
        <w:rPr>
          <w:rFonts w:ascii="Arial" w:hAnsi="Arial" w:cs="Arial"/>
          <w:color w:val="000000"/>
        </w:rPr>
      </w:pPr>
    </w:p>
    <w:p w:rsidR="00AA420E" w:rsidRPr="004E5085" w:rsidRDefault="00AA420E" w:rsidP="001D3155">
      <w:pPr>
        <w:pStyle w:val="Heading2"/>
      </w:pPr>
      <w:r w:rsidRPr="004E5085">
        <w:t xml:space="preserve">1. UNIT </w:t>
      </w:r>
      <w:r w:rsidRPr="001D3155">
        <w:t>CONTEXT</w:t>
      </w:r>
      <w:r w:rsidRPr="004E5085">
        <w:tab/>
      </w:r>
    </w:p>
    <w:p w:rsidR="00AA420E" w:rsidRPr="000F7E1F" w:rsidRDefault="00AA420E" w:rsidP="00AA420E">
      <w:pPr>
        <w:rPr>
          <w:rFonts w:ascii="Arial" w:hAnsi="Arial" w:cs="Arial"/>
        </w:rPr>
      </w:pPr>
      <w:r w:rsidRPr="004E5085">
        <w:rPr>
          <w:rFonts w:ascii="Arial" w:hAnsi="Arial" w:cs="Arial"/>
          <w:b/>
        </w:rPr>
        <w:t xml:space="preserve">Subject/Content Area </w:t>
      </w:r>
      <w:r w:rsidR="000F7E1F">
        <w:rPr>
          <w:rFonts w:ascii="Arial" w:hAnsi="Arial" w:cs="Arial"/>
          <w:b/>
        </w:rPr>
        <w:t xml:space="preserve">– </w:t>
      </w:r>
      <w:r w:rsidR="000F7E1F">
        <w:rPr>
          <w:rFonts w:ascii="Arial" w:hAnsi="Arial" w:cs="Arial"/>
        </w:rPr>
        <w:t>Social Studies</w:t>
      </w:r>
    </w:p>
    <w:p w:rsidR="00AA420E" w:rsidRPr="000F7E1F" w:rsidRDefault="00AA420E" w:rsidP="00AA420E">
      <w:pPr>
        <w:rPr>
          <w:rFonts w:ascii="Arial" w:hAnsi="Arial" w:cs="Arial"/>
        </w:rPr>
      </w:pPr>
      <w:r w:rsidRPr="004E5085">
        <w:rPr>
          <w:rFonts w:ascii="Arial" w:hAnsi="Arial" w:cs="Arial"/>
          <w:b/>
        </w:rPr>
        <w:t xml:space="preserve">Course </w:t>
      </w:r>
      <w:r w:rsidR="000F7E1F">
        <w:rPr>
          <w:rFonts w:ascii="Arial" w:hAnsi="Arial" w:cs="Arial"/>
          <w:b/>
        </w:rPr>
        <w:t xml:space="preserve">– </w:t>
      </w:r>
      <w:r w:rsidR="000F7E1F">
        <w:rPr>
          <w:rFonts w:ascii="Arial" w:hAnsi="Arial" w:cs="Arial"/>
        </w:rPr>
        <w:t>US History</w:t>
      </w:r>
    </w:p>
    <w:p w:rsidR="00AA420E" w:rsidRPr="000F7E1F" w:rsidRDefault="00EA556A" w:rsidP="00AA420E">
      <w:pPr>
        <w:rPr>
          <w:rFonts w:ascii="Arial" w:hAnsi="Arial" w:cs="Arial"/>
        </w:rPr>
      </w:pPr>
      <w:r>
        <w:rPr>
          <w:rFonts w:ascii="Arial" w:hAnsi="Arial" w:cs="Arial"/>
          <w:b/>
        </w:rPr>
        <w:t>Grade Level</w:t>
      </w:r>
      <w:r w:rsidR="00AA420E" w:rsidRPr="004E5085">
        <w:rPr>
          <w:rFonts w:ascii="Arial" w:hAnsi="Arial" w:cs="Arial"/>
          <w:b/>
        </w:rPr>
        <w:t xml:space="preserve"> </w:t>
      </w:r>
      <w:r w:rsidR="000F7E1F">
        <w:rPr>
          <w:rFonts w:ascii="Arial" w:hAnsi="Arial" w:cs="Arial"/>
          <w:b/>
        </w:rPr>
        <w:t xml:space="preserve">- </w:t>
      </w:r>
      <w:r w:rsidR="000F7E1F">
        <w:rPr>
          <w:rFonts w:ascii="Arial" w:hAnsi="Arial" w:cs="Arial"/>
        </w:rPr>
        <w:t>11</w:t>
      </w:r>
    </w:p>
    <w:p w:rsidR="00AA420E" w:rsidRPr="004E5085" w:rsidRDefault="00AA420E" w:rsidP="000F7E1F">
      <w:pPr>
        <w:rPr>
          <w:rFonts w:ascii="Arial" w:hAnsi="Arial" w:cs="Arial"/>
        </w:rPr>
      </w:pPr>
      <w:r w:rsidRPr="004E5085">
        <w:rPr>
          <w:rFonts w:ascii="Arial" w:hAnsi="Arial" w:cs="Arial"/>
          <w:b/>
        </w:rPr>
        <w:t>Length of Unit:</w:t>
      </w:r>
      <w:r w:rsidRPr="004E5085">
        <w:rPr>
          <w:rFonts w:ascii="Arial" w:hAnsi="Arial" w:cs="Arial"/>
        </w:rPr>
        <w:t xml:space="preserve"> </w:t>
      </w:r>
      <w:r w:rsidR="000F7E1F">
        <w:rPr>
          <w:rFonts w:ascii="Arial" w:hAnsi="Arial" w:cs="Arial"/>
        </w:rPr>
        <w:t>1 week (five 90 minute class periods)</w:t>
      </w:r>
      <w:r w:rsidRPr="004E5085">
        <w:rPr>
          <w:rFonts w:ascii="Arial" w:hAnsi="Arial" w:cs="Arial"/>
        </w:rPr>
        <w:t xml:space="preserve"> </w:t>
      </w:r>
    </w:p>
    <w:p w:rsidR="00AA420E" w:rsidRPr="004E5085" w:rsidRDefault="00AA420E" w:rsidP="00AA420E">
      <w:pPr>
        <w:rPr>
          <w:rFonts w:ascii="Arial" w:hAnsi="Arial" w:cs="Arial"/>
          <w:b/>
          <w:color w:val="000000"/>
        </w:rPr>
      </w:pPr>
    </w:p>
    <w:p w:rsidR="00AA420E" w:rsidRPr="004E5085" w:rsidRDefault="00AA420E" w:rsidP="001D3155">
      <w:pPr>
        <w:pStyle w:val="Heading2"/>
      </w:pPr>
      <w:r w:rsidRPr="004E5085">
        <w:t>2. FACTS ABOUT THE LEARNERS</w:t>
      </w:r>
      <w:r w:rsidRPr="004E5085">
        <w:tab/>
        <w:t xml:space="preserve"> </w:t>
      </w:r>
    </w:p>
    <w:p w:rsidR="00AA420E" w:rsidRDefault="00AA420E" w:rsidP="00AA420E">
      <w:pPr>
        <w:rPr>
          <w:rFonts w:ascii="Arial" w:hAnsi="Arial" w:cs="Arial"/>
          <w:b/>
        </w:rPr>
      </w:pPr>
    </w:p>
    <w:p w:rsidR="00AA420E" w:rsidRPr="005A31F1" w:rsidRDefault="00AA420E" w:rsidP="00AA420E">
      <w:pPr>
        <w:rPr>
          <w:rFonts w:ascii="Arial" w:hAnsi="Arial" w:cs="Arial"/>
          <w:b/>
        </w:rPr>
      </w:pPr>
      <w:r>
        <w:rPr>
          <w:rFonts w:ascii="Arial" w:hAnsi="Arial" w:cs="Arial"/>
          <w:b/>
        </w:rPr>
        <w:t xml:space="preserve">Class Profile </w:t>
      </w:r>
      <w:r w:rsidRPr="005A31F1">
        <w:rPr>
          <w:rFonts w:ascii="Arial" w:hAnsi="Arial" w:cs="Arial"/>
        </w:rPr>
        <w:t xml:space="preserve">Provide your detailed class profile. </w:t>
      </w:r>
    </w:p>
    <w:p w:rsidR="00AA420E" w:rsidRDefault="00AA420E" w:rsidP="00AA420E">
      <w:pPr>
        <w:rPr>
          <w:rFonts w:ascii="Arial" w:hAnsi="Arial" w:cs="Arial"/>
        </w:rPr>
      </w:pPr>
    </w:p>
    <w:p w:rsidR="00AA420E" w:rsidRDefault="00AA420E" w:rsidP="00AA420E">
      <w:pPr>
        <w:rPr>
          <w:rFonts w:ascii="Arial" w:hAnsi="Arial" w:cs="Arial"/>
          <w:b/>
        </w:rPr>
      </w:pPr>
      <w:r w:rsidRPr="009755C6">
        <w:rPr>
          <w:rFonts w:ascii="Arial" w:hAnsi="Arial" w:cs="Arial"/>
          <w:b/>
        </w:rPr>
        <w:t>Individual Student Information and Differentiation Strategies</w:t>
      </w:r>
    </w:p>
    <w:p w:rsidR="00AA420E" w:rsidRPr="009755C6" w:rsidRDefault="00AA420E" w:rsidP="00AA420E">
      <w:pPr>
        <w:rPr>
          <w:rFonts w:ascii="Arial" w:hAnsi="Arial" w:cs="Arial"/>
        </w:rPr>
      </w:pPr>
      <w:r w:rsidRPr="009755C6">
        <w:rPr>
          <w:rFonts w:ascii="Arial" w:hAnsi="Arial" w:cs="Arial"/>
        </w:rPr>
        <w:t xml:space="preserve">Consult the Lesson Rational Reflection and the </w:t>
      </w:r>
      <w:r w:rsidRPr="009755C6">
        <w:rPr>
          <w:rFonts w:ascii="Arial" w:hAnsi="Arial" w:cs="Arial"/>
          <w:color w:val="0000FF"/>
        </w:rPr>
        <w:t>http://www.secondarydifferentiation.weebly.com</w:t>
      </w:r>
    </w:p>
    <w:p w:rsidR="00AA420E" w:rsidRDefault="00AA420E" w:rsidP="00AA420E">
      <w:pPr>
        <w:rPr>
          <w:rFonts w:ascii="Arial" w:hAnsi="Arial" w:cs="Arial"/>
          <w:b/>
        </w:rPr>
      </w:pPr>
    </w:p>
    <w:p w:rsidR="00AA420E" w:rsidRPr="005A31F1" w:rsidRDefault="00AA420E" w:rsidP="00AA420E">
      <w:pPr>
        <w:rPr>
          <w:rFonts w:ascii="Arial" w:hAnsi="Arial" w:cs="Arial"/>
          <w:b/>
        </w:rPr>
      </w:pPr>
      <w:r>
        <w:rPr>
          <w:rFonts w:ascii="Arial" w:hAnsi="Arial" w:cs="Arial"/>
          <w:b/>
        </w:rPr>
        <w:t>#1 Student - Student w</w:t>
      </w:r>
      <w:r w:rsidRPr="005A31F1">
        <w:rPr>
          <w:rFonts w:ascii="Arial" w:hAnsi="Arial" w:cs="Arial"/>
          <w:b/>
        </w:rPr>
        <w:t>ith Special Education Need</w:t>
      </w:r>
    </w:p>
    <w:p w:rsidR="00AA420E" w:rsidRPr="004E5085" w:rsidRDefault="00AA420E" w:rsidP="00AA420E">
      <w:pPr>
        <w:contextualSpacing/>
        <w:rPr>
          <w:rFonts w:ascii="Arial" w:hAnsi="Arial" w:cs="Arial"/>
          <w:color w:val="000000"/>
        </w:rPr>
      </w:pPr>
      <w:r w:rsidRPr="007626F8">
        <w:rPr>
          <w:rFonts w:ascii="Arial" w:hAnsi="Arial" w:cs="Arial"/>
          <w:b/>
          <w:color w:val="000000"/>
        </w:rPr>
        <w:t>a. Name:</w:t>
      </w:r>
      <w:r>
        <w:rPr>
          <w:rFonts w:ascii="Arial" w:hAnsi="Arial" w:cs="Arial"/>
          <w:color w:val="000000"/>
        </w:rPr>
        <w:t xml:space="preserve"> </w:t>
      </w:r>
      <w:r w:rsidR="00EA556A">
        <w:rPr>
          <w:rFonts w:ascii="Arial" w:hAnsi="Arial" w:cs="Arial"/>
          <w:color w:val="000000"/>
        </w:rPr>
        <w:t>Emma</w:t>
      </w:r>
    </w:p>
    <w:p w:rsidR="00AA420E" w:rsidRPr="004E5085" w:rsidRDefault="00AA420E" w:rsidP="00AA420E">
      <w:pPr>
        <w:rPr>
          <w:rFonts w:ascii="Arial" w:hAnsi="Arial" w:cs="Arial"/>
          <w:color w:val="000000"/>
        </w:rPr>
      </w:pPr>
      <w:r w:rsidRPr="007626F8">
        <w:rPr>
          <w:rFonts w:ascii="Arial" w:hAnsi="Arial" w:cs="Arial"/>
          <w:b/>
          <w:color w:val="000000"/>
        </w:rPr>
        <w:t>b. Eligibility:</w:t>
      </w:r>
      <w:r>
        <w:rPr>
          <w:rFonts w:ascii="Arial" w:hAnsi="Arial" w:cs="Arial"/>
          <w:color w:val="000000"/>
        </w:rPr>
        <w:t xml:space="preserve"> </w:t>
      </w:r>
      <w:r w:rsidR="00EA556A">
        <w:rPr>
          <w:rFonts w:ascii="Arial" w:hAnsi="Arial" w:cs="Arial"/>
          <w:color w:val="000000"/>
        </w:rPr>
        <w:t xml:space="preserve">504 </w:t>
      </w:r>
      <w:r w:rsidR="000B2970">
        <w:rPr>
          <w:rFonts w:ascii="Arial" w:hAnsi="Arial" w:cs="Arial"/>
          <w:color w:val="000000"/>
        </w:rPr>
        <w:t>–</w:t>
      </w:r>
      <w:r w:rsidR="00EA556A">
        <w:rPr>
          <w:rFonts w:ascii="Arial" w:hAnsi="Arial" w:cs="Arial"/>
          <w:color w:val="000000"/>
        </w:rPr>
        <w:t xml:space="preserve"> </w:t>
      </w:r>
      <w:r w:rsidR="000B2970">
        <w:rPr>
          <w:rFonts w:ascii="Arial" w:hAnsi="Arial" w:cs="Arial"/>
          <w:color w:val="000000"/>
        </w:rPr>
        <w:t>can re-take tests, extended time on tests/assignments, preferential seating away from distractions</w:t>
      </w:r>
    </w:p>
    <w:p w:rsidR="00AA420E" w:rsidRPr="004E5085" w:rsidRDefault="00AA420E" w:rsidP="00AA420E">
      <w:pPr>
        <w:contextualSpacing/>
        <w:rPr>
          <w:rFonts w:ascii="Arial" w:hAnsi="Arial" w:cs="Arial"/>
          <w:color w:val="000000"/>
        </w:rPr>
      </w:pPr>
      <w:r w:rsidRPr="007626F8">
        <w:rPr>
          <w:rFonts w:ascii="Arial" w:hAnsi="Arial" w:cs="Arial"/>
          <w:b/>
          <w:color w:val="000000"/>
        </w:rPr>
        <w:t>c. Identity:</w:t>
      </w:r>
      <w:r>
        <w:rPr>
          <w:rFonts w:ascii="Arial" w:hAnsi="Arial" w:cs="Arial"/>
          <w:color w:val="000000"/>
        </w:rPr>
        <w:t xml:space="preserve"> </w:t>
      </w:r>
      <w:r w:rsidR="000A039D">
        <w:rPr>
          <w:rFonts w:ascii="Arial" w:hAnsi="Arial" w:cs="Arial"/>
          <w:color w:val="000000"/>
        </w:rPr>
        <w:t>11</w:t>
      </w:r>
      <w:r w:rsidR="000A039D" w:rsidRPr="000A039D">
        <w:rPr>
          <w:rFonts w:ascii="Arial" w:hAnsi="Arial" w:cs="Arial"/>
          <w:color w:val="000000"/>
          <w:vertAlign w:val="superscript"/>
        </w:rPr>
        <w:t>th</w:t>
      </w:r>
      <w:r w:rsidR="000A039D">
        <w:rPr>
          <w:rFonts w:ascii="Arial" w:hAnsi="Arial" w:cs="Arial"/>
          <w:color w:val="000000"/>
        </w:rPr>
        <w:t xml:space="preserve"> grade, English only, mildly interested in history, </w:t>
      </w:r>
      <w:r w:rsidR="002D3F52">
        <w:rPr>
          <w:rFonts w:ascii="Arial" w:hAnsi="Arial" w:cs="Arial"/>
          <w:color w:val="000000"/>
        </w:rPr>
        <w:t>quiet generally, but willing to talk if she is asked specifically what she thinks.</w:t>
      </w:r>
    </w:p>
    <w:p w:rsidR="00AA420E" w:rsidRPr="004E5085" w:rsidRDefault="00AA420E" w:rsidP="00AA420E">
      <w:pPr>
        <w:contextualSpacing/>
        <w:rPr>
          <w:rFonts w:ascii="Arial" w:hAnsi="Arial" w:cs="Arial"/>
          <w:color w:val="000000"/>
        </w:rPr>
      </w:pPr>
      <w:r w:rsidRPr="007626F8">
        <w:rPr>
          <w:rFonts w:ascii="Arial" w:hAnsi="Arial" w:cs="Arial"/>
          <w:b/>
          <w:color w:val="000000"/>
        </w:rPr>
        <w:t>d. Goals:</w:t>
      </w:r>
      <w:r>
        <w:rPr>
          <w:rFonts w:ascii="Arial" w:hAnsi="Arial" w:cs="Arial"/>
          <w:color w:val="000000"/>
        </w:rPr>
        <w:t xml:space="preserve"> </w:t>
      </w:r>
      <w:r w:rsidR="000A039D">
        <w:rPr>
          <w:rFonts w:ascii="Arial" w:hAnsi="Arial" w:cs="Arial"/>
          <w:color w:val="000000"/>
        </w:rPr>
        <w:t>Emma wants a college degree, hoping for an A or B in this class</w:t>
      </w:r>
    </w:p>
    <w:p w:rsidR="00AA420E" w:rsidRDefault="00AA420E" w:rsidP="00AA420E">
      <w:pPr>
        <w:contextualSpacing/>
        <w:rPr>
          <w:rFonts w:ascii="Arial" w:hAnsi="Arial" w:cs="Arial"/>
          <w:color w:val="000000"/>
        </w:rPr>
      </w:pPr>
      <w:r w:rsidRPr="00771F85">
        <w:rPr>
          <w:rFonts w:ascii="Arial" w:hAnsi="Arial" w:cs="Arial"/>
          <w:b/>
          <w:color w:val="000000"/>
        </w:rPr>
        <w:t>e. Readiness:</w:t>
      </w:r>
      <w:r>
        <w:rPr>
          <w:rFonts w:ascii="Arial" w:hAnsi="Arial" w:cs="Arial"/>
          <w:color w:val="000000"/>
        </w:rPr>
        <w:t xml:space="preserve"> </w:t>
      </w:r>
      <w:r w:rsidR="000A039D">
        <w:rPr>
          <w:rFonts w:ascii="Arial" w:hAnsi="Arial" w:cs="Arial"/>
          <w:color w:val="000000"/>
        </w:rPr>
        <w:t>Previously she’s gotten As, Bs and Cs in history</w:t>
      </w:r>
    </w:p>
    <w:p w:rsidR="00AA420E" w:rsidRDefault="00AA420E" w:rsidP="00AA420E">
      <w:pPr>
        <w:contextualSpacing/>
        <w:rPr>
          <w:rFonts w:ascii="Arial" w:hAnsi="Arial" w:cs="Arial"/>
          <w:color w:val="000000"/>
        </w:rPr>
      </w:pPr>
      <w:r w:rsidRPr="00771F85">
        <w:rPr>
          <w:rFonts w:ascii="Arial" w:hAnsi="Arial" w:cs="Arial"/>
          <w:b/>
          <w:color w:val="000000"/>
        </w:rPr>
        <w:t>f. Interest:</w:t>
      </w:r>
      <w:r>
        <w:rPr>
          <w:rFonts w:ascii="Arial" w:hAnsi="Arial" w:cs="Arial"/>
          <w:color w:val="000000"/>
        </w:rPr>
        <w:t xml:space="preserve"> </w:t>
      </w:r>
      <w:r w:rsidR="000A039D">
        <w:rPr>
          <w:rFonts w:ascii="Arial" w:hAnsi="Arial" w:cs="Arial"/>
          <w:color w:val="000000"/>
        </w:rPr>
        <w:t>Horses, reading, acting</w:t>
      </w:r>
    </w:p>
    <w:p w:rsidR="00AA420E" w:rsidRPr="004E5085" w:rsidRDefault="00AA420E" w:rsidP="00AA420E">
      <w:pPr>
        <w:contextualSpacing/>
        <w:rPr>
          <w:rFonts w:ascii="Arial" w:hAnsi="Arial" w:cs="Arial"/>
          <w:color w:val="000000"/>
        </w:rPr>
      </w:pPr>
      <w:r w:rsidRPr="00771F85">
        <w:rPr>
          <w:rFonts w:ascii="Arial" w:hAnsi="Arial" w:cs="Arial"/>
          <w:b/>
          <w:color w:val="000000"/>
        </w:rPr>
        <w:t>g. Learning Profile:</w:t>
      </w:r>
      <w:r>
        <w:rPr>
          <w:rFonts w:ascii="Arial" w:hAnsi="Arial" w:cs="Arial"/>
          <w:color w:val="000000"/>
        </w:rPr>
        <w:t xml:space="preserve"> </w:t>
      </w:r>
      <w:r w:rsidR="000A039D">
        <w:rPr>
          <w:rFonts w:ascii="Arial" w:hAnsi="Arial" w:cs="Arial"/>
          <w:color w:val="000000"/>
        </w:rPr>
        <w:t>Naturalistic learner</w:t>
      </w:r>
      <w:r>
        <w:rPr>
          <w:rFonts w:ascii="Arial" w:hAnsi="Arial" w:cs="Arial"/>
          <w:color w:val="000000"/>
        </w:rPr>
        <w:t xml:space="preserve"> </w:t>
      </w:r>
    </w:p>
    <w:p w:rsidR="00AA420E" w:rsidRPr="004E5085" w:rsidRDefault="00AA420E" w:rsidP="00AA420E">
      <w:pPr>
        <w:rPr>
          <w:rFonts w:ascii="Arial" w:hAnsi="Arial" w:cs="Arial"/>
          <w:color w:val="000000"/>
        </w:rPr>
      </w:pPr>
      <w:r w:rsidRPr="00771F85">
        <w:rPr>
          <w:rFonts w:ascii="Arial" w:hAnsi="Arial" w:cs="Arial"/>
          <w:b/>
          <w:color w:val="000000"/>
        </w:rPr>
        <w:t>h. Differentiation:</w:t>
      </w:r>
      <w:r>
        <w:rPr>
          <w:rFonts w:ascii="Arial" w:hAnsi="Arial" w:cs="Arial"/>
          <w:color w:val="000000"/>
        </w:rPr>
        <w:t xml:space="preserve"> How does this unit </w:t>
      </w:r>
      <w:r w:rsidRPr="004E5085">
        <w:rPr>
          <w:rFonts w:ascii="Arial" w:hAnsi="Arial" w:cs="Arial"/>
          <w:color w:val="000000"/>
        </w:rPr>
        <w:t xml:space="preserve">differentiate </w:t>
      </w:r>
      <w:r>
        <w:rPr>
          <w:rFonts w:ascii="Arial" w:hAnsi="Arial" w:cs="Arial"/>
          <w:color w:val="000000"/>
        </w:rPr>
        <w:t>instruction for this student b</w:t>
      </w:r>
      <w:r w:rsidRPr="004E5085">
        <w:rPr>
          <w:rFonts w:ascii="Arial" w:hAnsi="Arial" w:cs="Arial"/>
          <w:color w:val="000000"/>
        </w:rPr>
        <w:t>as</w:t>
      </w:r>
      <w:r>
        <w:rPr>
          <w:rFonts w:ascii="Arial" w:hAnsi="Arial" w:cs="Arial"/>
          <w:color w:val="000000"/>
        </w:rPr>
        <w:t>ed on above info?</w:t>
      </w:r>
    </w:p>
    <w:p w:rsidR="00AA420E" w:rsidRPr="005A31F1" w:rsidRDefault="00AA420E" w:rsidP="00AA420E">
      <w:pPr>
        <w:pStyle w:val="ListParagraph"/>
        <w:numPr>
          <w:ilvl w:val="0"/>
          <w:numId w:val="6"/>
        </w:numPr>
        <w:rPr>
          <w:rFonts w:ascii="Arial" w:hAnsi="Arial" w:cs="Arial"/>
          <w:color w:val="000000"/>
          <w:sz w:val="20"/>
          <w:szCs w:val="20"/>
        </w:rPr>
      </w:pPr>
      <w:r w:rsidRPr="005A31F1">
        <w:rPr>
          <w:rFonts w:ascii="Arial" w:hAnsi="Arial" w:cs="Arial"/>
          <w:color w:val="000000"/>
          <w:sz w:val="20"/>
          <w:szCs w:val="20"/>
        </w:rPr>
        <w:t>Content (curriculum materials)</w:t>
      </w:r>
    </w:p>
    <w:p w:rsidR="00AA420E" w:rsidRPr="005A31F1" w:rsidRDefault="00AA420E" w:rsidP="00AA420E">
      <w:pPr>
        <w:pStyle w:val="ListParagraph"/>
        <w:numPr>
          <w:ilvl w:val="0"/>
          <w:numId w:val="6"/>
        </w:numPr>
        <w:rPr>
          <w:rFonts w:ascii="Arial" w:hAnsi="Arial" w:cs="Arial"/>
          <w:color w:val="000000"/>
          <w:sz w:val="20"/>
          <w:szCs w:val="20"/>
        </w:rPr>
      </w:pPr>
      <w:r w:rsidRPr="005A31F1">
        <w:rPr>
          <w:rFonts w:ascii="Arial" w:hAnsi="Arial" w:cs="Arial"/>
          <w:color w:val="000000"/>
          <w:sz w:val="20"/>
          <w:szCs w:val="20"/>
        </w:rPr>
        <w:t>Process (student activities)</w:t>
      </w:r>
    </w:p>
    <w:p w:rsidR="00AA420E" w:rsidRPr="005A31F1" w:rsidRDefault="00AA420E" w:rsidP="00AA420E">
      <w:pPr>
        <w:pStyle w:val="ListParagraph"/>
        <w:numPr>
          <w:ilvl w:val="0"/>
          <w:numId w:val="6"/>
        </w:numPr>
        <w:rPr>
          <w:rFonts w:ascii="Arial" w:hAnsi="Arial" w:cs="Arial"/>
          <w:color w:val="000000"/>
          <w:sz w:val="20"/>
          <w:szCs w:val="20"/>
        </w:rPr>
      </w:pPr>
      <w:r w:rsidRPr="005A31F1">
        <w:rPr>
          <w:rFonts w:ascii="Arial" w:hAnsi="Arial" w:cs="Arial"/>
          <w:color w:val="000000"/>
          <w:sz w:val="20"/>
          <w:szCs w:val="20"/>
        </w:rPr>
        <w:t>Product (assessment)</w:t>
      </w:r>
    </w:p>
    <w:p w:rsidR="00AA420E" w:rsidRPr="005A31F1" w:rsidRDefault="00AA420E" w:rsidP="00AA420E">
      <w:pPr>
        <w:pStyle w:val="ListParagraph"/>
        <w:numPr>
          <w:ilvl w:val="0"/>
          <w:numId w:val="6"/>
        </w:numPr>
        <w:rPr>
          <w:rFonts w:ascii="Arial" w:hAnsi="Arial" w:cs="Arial"/>
          <w:color w:val="000000"/>
          <w:sz w:val="20"/>
          <w:szCs w:val="20"/>
        </w:rPr>
      </w:pPr>
      <w:r w:rsidRPr="005A31F1">
        <w:rPr>
          <w:rFonts w:ascii="Arial" w:hAnsi="Arial" w:cs="Arial"/>
          <w:color w:val="000000"/>
          <w:sz w:val="20"/>
          <w:szCs w:val="20"/>
        </w:rPr>
        <w:t>Affect (proactive management strategies - student activities, feedback strategies…)</w:t>
      </w:r>
    </w:p>
    <w:p w:rsidR="000A039D" w:rsidRDefault="00AA420E" w:rsidP="00AA420E">
      <w:pPr>
        <w:pStyle w:val="ListParagraph"/>
        <w:numPr>
          <w:ilvl w:val="0"/>
          <w:numId w:val="6"/>
        </w:numPr>
        <w:rPr>
          <w:rFonts w:ascii="Arial" w:hAnsi="Arial" w:cs="Arial"/>
          <w:color w:val="000000"/>
          <w:sz w:val="20"/>
          <w:szCs w:val="20"/>
        </w:rPr>
      </w:pPr>
      <w:r w:rsidRPr="005A31F1">
        <w:rPr>
          <w:rFonts w:ascii="Arial" w:hAnsi="Arial" w:cs="Arial"/>
          <w:color w:val="000000"/>
          <w:sz w:val="20"/>
          <w:szCs w:val="20"/>
        </w:rPr>
        <w:t>Learning Environment (classroom space, seating, grouping …)</w:t>
      </w:r>
    </w:p>
    <w:p w:rsidR="000A039D" w:rsidRDefault="000A039D" w:rsidP="000A039D">
      <w:pPr>
        <w:rPr>
          <w:rFonts w:ascii="Arial" w:hAnsi="Arial" w:cs="Arial"/>
          <w:color w:val="000000"/>
        </w:rPr>
      </w:pPr>
    </w:p>
    <w:p w:rsidR="00003AC6" w:rsidRPr="00003AC6" w:rsidRDefault="00003AC6" w:rsidP="000A039D">
      <w:pPr>
        <w:rPr>
          <w:rFonts w:ascii="Arial" w:hAnsi="Arial" w:cs="Arial"/>
          <w:color w:val="000000"/>
        </w:rPr>
      </w:pPr>
      <w:r>
        <w:rPr>
          <w:rFonts w:ascii="Arial" w:hAnsi="Arial" w:cs="Arial"/>
          <w:color w:val="000000"/>
        </w:rPr>
        <w:t xml:space="preserve">I’ve </w:t>
      </w:r>
      <w:r>
        <w:rPr>
          <w:rFonts w:ascii="Arial" w:hAnsi="Arial" w:cs="Arial"/>
          <w:b/>
          <w:color w:val="000000"/>
        </w:rPr>
        <w:t>differentiated the learning environment</w:t>
      </w:r>
      <w:r>
        <w:rPr>
          <w:rFonts w:ascii="Arial" w:hAnsi="Arial" w:cs="Arial"/>
          <w:color w:val="000000"/>
        </w:rPr>
        <w:t xml:space="preserve"> for Emma. I have her sitting right next to me in the classroom, per her 504 plan. Additionally, I’ve utilized </w:t>
      </w:r>
      <w:r>
        <w:rPr>
          <w:rFonts w:ascii="Arial" w:hAnsi="Arial" w:cs="Arial"/>
          <w:b/>
          <w:color w:val="000000"/>
        </w:rPr>
        <w:t>process differentiation</w:t>
      </w:r>
      <w:r>
        <w:rPr>
          <w:rFonts w:ascii="Arial" w:hAnsi="Arial" w:cs="Arial"/>
          <w:color w:val="000000"/>
        </w:rPr>
        <w:t xml:space="preserve"> to adhere to her 504 plan. I will give her a list of the vocabulary words for the vocab lesson a few days beforehand to give her extended time to do the assignment and learn the content. </w:t>
      </w:r>
    </w:p>
    <w:p w:rsidR="00AA420E" w:rsidRPr="000A039D" w:rsidRDefault="00AA420E" w:rsidP="000A039D">
      <w:pPr>
        <w:rPr>
          <w:rFonts w:ascii="Arial" w:hAnsi="Arial" w:cs="Arial"/>
          <w:color w:val="000000"/>
        </w:rPr>
      </w:pPr>
    </w:p>
    <w:p w:rsidR="00AA420E" w:rsidRPr="004E5085" w:rsidRDefault="00AA420E" w:rsidP="00AA420E">
      <w:pPr>
        <w:contextualSpacing/>
        <w:rPr>
          <w:rFonts w:ascii="Arial" w:hAnsi="Arial" w:cs="Arial"/>
        </w:rPr>
      </w:pPr>
      <w:r w:rsidRPr="00771F85">
        <w:rPr>
          <w:rFonts w:ascii="Arial" w:hAnsi="Arial" w:cs="Arial"/>
          <w:b/>
        </w:rPr>
        <w:t>i. Assessment:</w:t>
      </w:r>
      <w:r>
        <w:rPr>
          <w:rFonts w:ascii="Arial" w:hAnsi="Arial" w:cs="Arial"/>
        </w:rPr>
        <w:t xml:space="preserve"> </w:t>
      </w:r>
      <w:r w:rsidR="00003AC6">
        <w:rPr>
          <w:rFonts w:ascii="Arial" w:hAnsi="Arial" w:cs="Arial"/>
        </w:rPr>
        <w:t xml:space="preserve">I will assess Emma formatively on this vocab assignment by collecting her paper at the end of class. Since she sometimes struggles with vocab (that I’ve noticed) I will also ask her before or after class about what words she learned, especially to assess whether or not she looked at the vocab that I gave her in advance. I will also allow Emma to re-do the vocab assignment if she does not do well with it, per her 504 plan. </w:t>
      </w:r>
    </w:p>
    <w:p w:rsidR="00AA420E" w:rsidRDefault="00AA420E" w:rsidP="00AA420E">
      <w:pPr>
        <w:rPr>
          <w:rFonts w:ascii="Arial" w:hAnsi="Arial" w:cs="Arial"/>
          <w:b/>
        </w:rPr>
      </w:pPr>
    </w:p>
    <w:p w:rsidR="00AA420E" w:rsidRPr="005A31F1" w:rsidRDefault="00AA420E" w:rsidP="00AA420E">
      <w:pPr>
        <w:rPr>
          <w:rFonts w:ascii="Arial" w:hAnsi="Arial" w:cs="Arial"/>
          <w:b/>
        </w:rPr>
      </w:pPr>
      <w:r>
        <w:rPr>
          <w:rFonts w:ascii="Arial" w:hAnsi="Arial" w:cs="Arial"/>
          <w:b/>
        </w:rPr>
        <w:t xml:space="preserve">#2 Student - </w:t>
      </w:r>
      <w:r w:rsidRPr="005A31F1">
        <w:rPr>
          <w:rFonts w:ascii="Arial" w:hAnsi="Arial" w:cs="Arial"/>
          <w:b/>
        </w:rPr>
        <w:t>English Language Learner</w:t>
      </w:r>
    </w:p>
    <w:p w:rsidR="00AA420E" w:rsidRPr="004E5085" w:rsidRDefault="00AA420E" w:rsidP="00AA420E">
      <w:pPr>
        <w:contextualSpacing/>
        <w:rPr>
          <w:rFonts w:ascii="Arial" w:hAnsi="Arial" w:cs="Arial"/>
          <w:color w:val="000000"/>
        </w:rPr>
      </w:pPr>
      <w:r w:rsidRPr="007626F8">
        <w:rPr>
          <w:rFonts w:ascii="Arial" w:hAnsi="Arial" w:cs="Arial"/>
          <w:b/>
          <w:color w:val="000000"/>
        </w:rPr>
        <w:t>a. Name:</w:t>
      </w:r>
      <w:r>
        <w:rPr>
          <w:rFonts w:ascii="Arial" w:hAnsi="Arial" w:cs="Arial"/>
          <w:color w:val="000000"/>
        </w:rPr>
        <w:t xml:space="preserve"> </w:t>
      </w:r>
      <w:r w:rsidR="000F7E1F">
        <w:rPr>
          <w:rFonts w:ascii="Arial" w:hAnsi="Arial" w:cs="Arial"/>
          <w:color w:val="000000"/>
        </w:rPr>
        <w:t>Cecilia</w:t>
      </w:r>
    </w:p>
    <w:p w:rsidR="00AA420E" w:rsidRPr="004E5085" w:rsidRDefault="00AA420E" w:rsidP="00AA420E">
      <w:pPr>
        <w:contextualSpacing/>
        <w:rPr>
          <w:rFonts w:ascii="Arial" w:hAnsi="Arial" w:cs="Arial"/>
          <w:color w:val="000000"/>
        </w:rPr>
      </w:pPr>
      <w:r>
        <w:rPr>
          <w:rFonts w:ascii="Arial" w:hAnsi="Arial" w:cs="Arial"/>
          <w:b/>
          <w:color w:val="000000"/>
        </w:rPr>
        <w:t>b. ELL Level</w:t>
      </w:r>
      <w:r w:rsidRPr="007626F8">
        <w:rPr>
          <w:rFonts w:ascii="Arial" w:hAnsi="Arial" w:cs="Arial"/>
          <w:b/>
          <w:color w:val="000000"/>
        </w:rPr>
        <w:t>:</w:t>
      </w:r>
      <w:r>
        <w:rPr>
          <w:rFonts w:ascii="Arial" w:hAnsi="Arial" w:cs="Arial"/>
          <w:color w:val="000000"/>
        </w:rPr>
        <w:t xml:space="preserve"> </w:t>
      </w:r>
      <w:r w:rsidR="00EA556A">
        <w:rPr>
          <w:rFonts w:ascii="Arial" w:hAnsi="Arial" w:cs="Arial"/>
          <w:color w:val="000000"/>
        </w:rPr>
        <w:t>Redesignated</w:t>
      </w:r>
      <w:r w:rsidRPr="004E5085">
        <w:rPr>
          <w:rFonts w:ascii="Arial" w:hAnsi="Arial" w:cs="Arial"/>
          <w:color w:val="000000"/>
        </w:rPr>
        <w:t xml:space="preserve"> </w:t>
      </w:r>
    </w:p>
    <w:p w:rsidR="00AA420E" w:rsidRPr="004E5085" w:rsidRDefault="00AA420E" w:rsidP="00AA420E">
      <w:pPr>
        <w:contextualSpacing/>
        <w:rPr>
          <w:rFonts w:ascii="Arial" w:hAnsi="Arial" w:cs="Arial"/>
          <w:color w:val="000000"/>
        </w:rPr>
      </w:pPr>
      <w:r w:rsidRPr="007626F8">
        <w:rPr>
          <w:rFonts w:ascii="Arial" w:hAnsi="Arial" w:cs="Arial"/>
          <w:b/>
          <w:color w:val="000000"/>
        </w:rPr>
        <w:t>c. Identity:</w:t>
      </w:r>
      <w:r>
        <w:rPr>
          <w:rFonts w:ascii="Arial" w:hAnsi="Arial" w:cs="Arial"/>
          <w:color w:val="000000"/>
        </w:rPr>
        <w:t xml:space="preserve"> </w:t>
      </w:r>
      <w:r w:rsidR="00EA556A">
        <w:rPr>
          <w:rFonts w:ascii="Arial" w:hAnsi="Arial" w:cs="Arial"/>
          <w:color w:val="000000"/>
        </w:rPr>
        <w:t>Grade 12, born in America to two Mexican-born parents</w:t>
      </w:r>
      <w:r w:rsidRPr="004E5085">
        <w:rPr>
          <w:rFonts w:ascii="Arial" w:hAnsi="Arial" w:cs="Arial"/>
          <w:color w:val="000000"/>
        </w:rPr>
        <w:t xml:space="preserve">, </w:t>
      </w:r>
      <w:r w:rsidR="00EA556A">
        <w:rPr>
          <w:rFonts w:ascii="Arial" w:hAnsi="Arial" w:cs="Arial"/>
          <w:color w:val="000000"/>
        </w:rPr>
        <w:t>grew up speaking Spanish and learned English in school, family of four</w:t>
      </w:r>
      <w:r w:rsidRPr="004E5085">
        <w:rPr>
          <w:rFonts w:ascii="Arial" w:hAnsi="Arial" w:cs="Arial"/>
          <w:color w:val="000000"/>
        </w:rPr>
        <w:t xml:space="preserve">, </w:t>
      </w:r>
    </w:p>
    <w:p w:rsidR="00AA420E" w:rsidRPr="004E5085" w:rsidRDefault="00AA420E" w:rsidP="00AA420E">
      <w:pPr>
        <w:contextualSpacing/>
        <w:rPr>
          <w:rFonts w:ascii="Arial" w:hAnsi="Arial" w:cs="Arial"/>
          <w:color w:val="000000"/>
        </w:rPr>
      </w:pPr>
      <w:r w:rsidRPr="007626F8">
        <w:rPr>
          <w:rFonts w:ascii="Arial" w:hAnsi="Arial" w:cs="Arial"/>
          <w:b/>
          <w:color w:val="000000"/>
        </w:rPr>
        <w:t>d. Goals:</w:t>
      </w:r>
      <w:r>
        <w:rPr>
          <w:rFonts w:ascii="Arial" w:hAnsi="Arial" w:cs="Arial"/>
          <w:color w:val="000000"/>
        </w:rPr>
        <w:t xml:space="preserve"> </w:t>
      </w:r>
      <w:r w:rsidR="000A039D">
        <w:rPr>
          <w:rFonts w:ascii="Arial" w:hAnsi="Arial" w:cs="Arial"/>
          <w:color w:val="000000"/>
        </w:rPr>
        <w:t>Intends on going to college and getting a four year degree</w:t>
      </w:r>
    </w:p>
    <w:p w:rsidR="00AA420E" w:rsidRDefault="00AA420E" w:rsidP="000A039D">
      <w:pPr>
        <w:contextualSpacing/>
        <w:rPr>
          <w:rFonts w:ascii="Arial" w:hAnsi="Arial" w:cs="Arial"/>
          <w:color w:val="000000"/>
        </w:rPr>
      </w:pPr>
      <w:r w:rsidRPr="00771F85">
        <w:rPr>
          <w:rFonts w:ascii="Arial" w:hAnsi="Arial" w:cs="Arial"/>
          <w:b/>
          <w:color w:val="000000"/>
        </w:rPr>
        <w:t>e. Readiness:</w:t>
      </w:r>
      <w:r>
        <w:rPr>
          <w:rFonts w:ascii="Arial" w:hAnsi="Arial" w:cs="Arial"/>
          <w:color w:val="000000"/>
        </w:rPr>
        <w:t xml:space="preserve"> </w:t>
      </w:r>
      <w:r w:rsidR="000A039D">
        <w:rPr>
          <w:rFonts w:ascii="Arial" w:hAnsi="Arial" w:cs="Arial"/>
          <w:color w:val="000000"/>
        </w:rPr>
        <w:t>Interested soccer, animals</w:t>
      </w:r>
    </w:p>
    <w:p w:rsidR="00AA420E" w:rsidRPr="004E5085" w:rsidRDefault="00AA420E" w:rsidP="00AA420E">
      <w:pPr>
        <w:contextualSpacing/>
        <w:rPr>
          <w:rFonts w:ascii="Arial" w:hAnsi="Arial" w:cs="Arial"/>
          <w:color w:val="000000"/>
        </w:rPr>
      </w:pPr>
      <w:r w:rsidRPr="00771F85">
        <w:rPr>
          <w:rFonts w:ascii="Arial" w:hAnsi="Arial" w:cs="Arial"/>
          <w:b/>
          <w:color w:val="000000"/>
        </w:rPr>
        <w:t>g. Learning Profile:</w:t>
      </w:r>
      <w:r>
        <w:rPr>
          <w:rFonts w:ascii="Arial" w:hAnsi="Arial" w:cs="Arial"/>
          <w:color w:val="000000"/>
        </w:rPr>
        <w:t xml:space="preserve"> </w:t>
      </w:r>
      <w:r w:rsidR="000A039D">
        <w:rPr>
          <w:rFonts w:ascii="Arial" w:hAnsi="Arial" w:cs="Arial"/>
          <w:color w:val="000000"/>
        </w:rPr>
        <w:t xml:space="preserve">prefers interpersonal style learning </w:t>
      </w:r>
    </w:p>
    <w:p w:rsidR="00AA420E" w:rsidRPr="004E5085" w:rsidRDefault="00AA420E" w:rsidP="00AA420E">
      <w:pPr>
        <w:rPr>
          <w:rFonts w:ascii="Arial" w:hAnsi="Arial" w:cs="Arial"/>
          <w:color w:val="000000"/>
        </w:rPr>
      </w:pPr>
      <w:r w:rsidRPr="00771F85">
        <w:rPr>
          <w:rFonts w:ascii="Arial" w:hAnsi="Arial" w:cs="Arial"/>
          <w:b/>
          <w:color w:val="000000"/>
        </w:rPr>
        <w:t>h. Differentiation:</w:t>
      </w:r>
      <w:r>
        <w:rPr>
          <w:rFonts w:ascii="Arial" w:hAnsi="Arial" w:cs="Arial"/>
          <w:color w:val="000000"/>
        </w:rPr>
        <w:t xml:space="preserve"> </w:t>
      </w:r>
    </w:p>
    <w:p w:rsidR="00B72B37" w:rsidRDefault="00B72B37" w:rsidP="00B72B37">
      <w:pPr>
        <w:rPr>
          <w:rFonts w:ascii="Arial" w:hAnsi="Arial" w:cs="Arial"/>
          <w:color w:val="000000"/>
        </w:rPr>
      </w:pPr>
      <w:r>
        <w:rPr>
          <w:rFonts w:ascii="Arial" w:hAnsi="Arial" w:cs="Arial"/>
          <w:color w:val="000000"/>
        </w:rPr>
        <w:t>Since Cecilia prefers partner-based interpersonal activities and because she is an ELL, I was certain to incorporate partners into the vocab portion of the lesson.  This is an example of process that I have differentiated for her. She knows English well, but some of the words being used 80 years ago when the speech was written, may be challenging. So the group will provide  support for her.</w:t>
      </w:r>
      <w:r w:rsidR="005111CF">
        <w:rPr>
          <w:rFonts w:ascii="Arial" w:hAnsi="Arial" w:cs="Arial"/>
          <w:color w:val="000000"/>
        </w:rPr>
        <w:t xml:space="preserve"> Additionally, I will give her a copy of the vocab words that I think she may find especially challenging before the reading begins (the day before). And lastly, I want to evaluate how well my accommodation is working, so I’ll be observing her and her partner more than others to see if she knows the vocab better for having received the words early. </w:t>
      </w:r>
    </w:p>
    <w:p w:rsidR="00B72B37" w:rsidRPr="00B72B37" w:rsidRDefault="00B72B37" w:rsidP="00B72B37">
      <w:pPr>
        <w:rPr>
          <w:rFonts w:ascii="Arial" w:hAnsi="Arial" w:cs="Arial"/>
          <w:color w:val="000000"/>
        </w:rPr>
      </w:pPr>
    </w:p>
    <w:p w:rsidR="00B72B37" w:rsidRDefault="00B72B37" w:rsidP="00B72B37">
      <w:pPr>
        <w:contextualSpacing/>
        <w:rPr>
          <w:rFonts w:ascii="Arial" w:hAnsi="Arial" w:cs="Arial"/>
        </w:rPr>
      </w:pPr>
      <w:r w:rsidRPr="00771F85">
        <w:rPr>
          <w:rFonts w:ascii="Arial" w:hAnsi="Arial" w:cs="Arial"/>
          <w:b/>
        </w:rPr>
        <w:t>i. Assessment:</w:t>
      </w:r>
      <w:r>
        <w:rPr>
          <w:rFonts w:ascii="Arial" w:hAnsi="Arial" w:cs="Arial"/>
        </w:rPr>
        <w:t xml:space="preserve"> To assess Cecilia’s performance formatively, I will be collecting her paragraph that she writes at the very end and reviewing her vocabulary that she writes down. If her paragraph is not well written or lacking important details, I will discuss this with her and/or her group to try to gauge what she may be missing. It will be important as well to see if it’s a language issue or not.</w:t>
      </w:r>
    </w:p>
    <w:p w:rsidR="00AA420E" w:rsidRDefault="00AA420E" w:rsidP="00AA420E">
      <w:pPr>
        <w:rPr>
          <w:rFonts w:ascii="Arial" w:hAnsi="Arial" w:cs="Arial"/>
          <w:b/>
        </w:rPr>
      </w:pPr>
    </w:p>
    <w:p w:rsidR="00AA420E" w:rsidRPr="005A31F1" w:rsidRDefault="00AA420E" w:rsidP="00AA420E">
      <w:pPr>
        <w:rPr>
          <w:rFonts w:ascii="Arial" w:hAnsi="Arial" w:cs="Arial"/>
          <w:b/>
        </w:rPr>
      </w:pPr>
      <w:r>
        <w:rPr>
          <w:rFonts w:ascii="Arial" w:hAnsi="Arial" w:cs="Arial"/>
          <w:b/>
        </w:rPr>
        <w:t>#3 Student – Low Level Student</w:t>
      </w:r>
    </w:p>
    <w:p w:rsidR="00AA420E" w:rsidRPr="004E5085" w:rsidRDefault="00AA420E" w:rsidP="00AA420E">
      <w:pPr>
        <w:contextualSpacing/>
        <w:rPr>
          <w:rFonts w:ascii="Arial" w:hAnsi="Arial" w:cs="Arial"/>
          <w:color w:val="000000"/>
        </w:rPr>
      </w:pPr>
      <w:r w:rsidRPr="007626F8">
        <w:rPr>
          <w:rFonts w:ascii="Arial" w:hAnsi="Arial" w:cs="Arial"/>
          <w:b/>
          <w:color w:val="000000"/>
        </w:rPr>
        <w:t>a. Name:</w:t>
      </w:r>
      <w:r>
        <w:rPr>
          <w:rFonts w:ascii="Arial" w:hAnsi="Arial" w:cs="Arial"/>
          <w:color w:val="000000"/>
        </w:rPr>
        <w:t xml:space="preserve"> </w:t>
      </w:r>
      <w:r w:rsidR="000A039D">
        <w:rPr>
          <w:rFonts w:ascii="Arial" w:hAnsi="Arial" w:cs="Arial"/>
          <w:color w:val="000000"/>
        </w:rPr>
        <w:t>Ashton</w:t>
      </w:r>
    </w:p>
    <w:p w:rsidR="00AA420E" w:rsidRPr="004E5085" w:rsidRDefault="00AA420E" w:rsidP="00AA420E">
      <w:pPr>
        <w:contextualSpacing/>
        <w:rPr>
          <w:rFonts w:ascii="Arial" w:hAnsi="Arial" w:cs="Arial"/>
          <w:color w:val="000000"/>
        </w:rPr>
      </w:pPr>
      <w:r w:rsidRPr="007626F8">
        <w:rPr>
          <w:rFonts w:ascii="Arial" w:hAnsi="Arial" w:cs="Arial"/>
          <w:b/>
          <w:color w:val="000000"/>
        </w:rPr>
        <w:t xml:space="preserve">b. </w:t>
      </w:r>
      <w:r>
        <w:rPr>
          <w:rFonts w:ascii="Arial" w:hAnsi="Arial" w:cs="Arial"/>
          <w:b/>
          <w:color w:val="000000"/>
        </w:rPr>
        <w:t>Need</w:t>
      </w:r>
      <w:r w:rsidRPr="007626F8">
        <w:rPr>
          <w:rFonts w:ascii="Arial" w:hAnsi="Arial" w:cs="Arial"/>
          <w:b/>
          <w:color w:val="000000"/>
        </w:rPr>
        <w:t>:</w:t>
      </w:r>
      <w:r>
        <w:rPr>
          <w:rFonts w:ascii="Arial" w:hAnsi="Arial" w:cs="Arial"/>
          <w:color w:val="000000"/>
        </w:rPr>
        <w:t xml:space="preserve"> </w:t>
      </w:r>
      <w:r w:rsidR="000A039D">
        <w:rPr>
          <w:rFonts w:ascii="Arial" w:hAnsi="Arial" w:cs="Arial"/>
          <w:color w:val="000000"/>
        </w:rPr>
        <w:t>Constant attention ensuring that he’s on task</w:t>
      </w:r>
    </w:p>
    <w:p w:rsidR="00AA420E" w:rsidRPr="004E5085" w:rsidRDefault="00AA420E" w:rsidP="00AA420E">
      <w:pPr>
        <w:rPr>
          <w:rFonts w:ascii="Arial" w:hAnsi="Arial" w:cs="Arial"/>
          <w:color w:val="000000"/>
        </w:rPr>
      </w:pPr>
      <w:r w:rsidRPr="007626F8">
        <w:rPr>
          <w:rFonts w:ascii="Arial" w:hAnsi="Arial" w:cs="Arial"/>
          <w:b/>
          <w:color w:val="000000"/>
        </w:rPr>
        <w:t>c. Identity:</w:t>
      </w:r>
      <w:r>
        <w:rPr>
          <w:rFonts w:ascii="Arial" w:hAnsi="Arial" w:cs="Arial"/>
          <w:color w:val="000000"/>
        </w:rPr>
        <w:t xml:space="preserve"> </w:t>
      </w:r>
      <w:r w:rsidR="000A039D">
        <w:rPr>
          <w:rFonts w:ascii="Arial" w:hAnsi="Arial" w:cs="Arial"/>
          <w:color w:val="000000"/>
        </w:rPr>
        <w:t>Grade 11, Black, Not on free/reduced lunch</w:t>
      </w:r>
      <w:r w:rsidR="002D3F52">
        <w:rPr>
          <w:rFonts w:ascii="Arial" w:hAnsi="Arial" w:cs="Arial"/>
          <w:color w:val="000000"/>
        </w:rPr>
        <w:t xml:space="preserve">, high energy, </w:t>
      </w:r>
    </w:p>
    <w:p w:rsidR="00AA420E" w:rsidRPr="004E5085" w:rsidRDefault="00AA420E" w:rsidP="00AA420E">
      <w:pPr>
        <w:contextualSpacing/>
        <w:rPr>
          <w:rFonts w:ascii="Arial" w:hAnsi="Arial" w:cs="Arial"/>
          <w:color w:val="000000"/>
        </w:rPr>
      </w:pPr>
      <w:r w:rsidRPr="007626F8">
        <w:rPr>
          <w:rFonts w:ascii="Arial" w:hAnsi="Arial" w:cs="Arial"/>
          <w:b/>
          <w:color w:val="000000"/>
        </w:rPr>
        <w:t>d. Goals:</w:t>
      </w:r>
      <w:r>
        <w:rPr>
          <w:rFonts w:ascii="Arial" w:hAnsi="Arial" w:cs="Arial"/>
          <w:color w:val="000000"/>
        </w:rPr>
        <w:t xml:space="preserve"> </w:t>
      </w:r>
      <w:r w:rsidR="000A039D">
        <w:rPr>
          <w:rFonts w:ascii="Arial" w:hAnsi="Arial" w:cs="Arial"/>
          <w:color w:val="000000"/>
        </w:rPr>
        <w:t>Doesn’t want to go to college, doesn’t have any specific plans for after high school</w:t>
      </w:r>
    </w:p>
    <w:p w:rsidR="00AA420E" w:rsidRDefault="00AA420E" w:rsidP="00AA420E">
      <w:pPr>
        <w:contextualSpacing/>
        <w:rPr>
          <w:rFonts w:ascii="Arial" w:hAnsi="Arial" w:cs="Arial"/>
          <w:color w:val="000000"/>
        </w:rPr>
      </w:pPr>
      <w:r w:rsidRPr="00771F85">
        <w:rPr>
          <w:rFonts w:ascii="Arial" w:hAnsi="Arial" w:cs="Arial"/>
          <w:b/>
          <w:color w:val="000000"/>
        </w:rPr>
        <w:t>e. Readiness:</w:t>
      </w:r>
      <w:r>
        <w:rPr>
          <w:rFonts w:ascii="Arial" w:hAnsi="Arial" w:cs="Arial"/>
          <w:color w:val="000000"/>
        </w:rPr>
        <w:t xml:space="preserve"> </w:t>
      </w:r>
      <w:r w:rsidR="000A039D">
        <w:rPr>
          <w:rFonts w:ascii="Arial" w:hAnsi="Arial" w:cs="Arial"/>
          <w:color w:val="000000"/>
        </w:rPr>
        <w:t>Attention-seeker, disengaged with school in general.</w:t>
      </w:r>
    </w:p>
    <w:p w:rsidR="000A039D" w:rsidRDefault="00AA420E" w:rsidP="000A039D">
      <w:pPr>
        <w:contextualSpacing/>
        <w:rPr>
          <w:rFonts w:ascii="Arial" w:hAnsi="Arial" w:cs="Arial"/>
          <w:color w:val="000000"/>
        </w:rPr>
      </w:pPr>
      <w:r w:rsidRPr="00771F85">
        <w:rPr>
          <w:rFonts w:ascii="Arial" w:hAnsi="Arial" w:cs="Arial"/>
          <w:b/>
          <w:color w:val="000000"/>
        </w:rPr>
        <w:t>f. Interest:</w:t>
      </w:r>
      <w:r>
        <w:rPr>
          <w:rFonts w:ascii="Arial" w:hAnsi="Arial" w:cs="Arial"/>
          <w:color w:val="000000"/>
        </w:rPr>
        <w:t xml:space="preserve"> </w:t>
      </w:r>
      <w:r w:rsidR="000A039D">
        <w:rPr>
          <w:rFonts w:ascii="Arial" w:hAnsi="Arial" w:cs="Arial"/>
          <w:color w:val="000000"/>
        </w:rPr>
        <w:t>basketball,</w:t>
      </w:r>
      <w:r w:rsidR="00611195">
        <w:rPr>
          <w:rFonts w:ascii="Arial" w:hAnsi="Arial" w:cs="Arial"/>
          <w:color w:val="000000"/>
        </w:rPr>
        <w:t xml:space="preserve"> sports,</w:t>
      </w:r>
      <w:r w:rsidR="000A039D">
        <w:rPr>
          <w:rFonts w:ascii="Arial" w:hAnsi="Arial" w:cs="Arial"/>
          <w:color w:val="000000"/>
        </w:rPr>
        <w:t xml:space="preserve"> cars </w:t>
      </w:r>
    </w:p>
    <w:p w:rsidR="000A039D" w:rsidRPr="004E5085" w:rsidRDefault="000A039D" w:rsidP="000A039D">
      <w:pPr>
        <w:contextualSpacing/>
        <w:rPr>
          <w:rFonts w:ascii="Arial" w:hAnsi="Arial" w:cs="Arial"/>
          <w:color w:val="000000"/>
        </w:rPr>
      </w:pPr>
      <w:r w:rsidRPr="00771F85">
        <w:rPr>
          <w:rFonts w:ascii="Arial" w:hAnsi="Arial" w:cs="Arial"/>
          <w:b/>
          <w:color w:val="000000"/>
        </w:rPr>
        <w:t>g. Learning Profile:</w:t>
      </w:r>
      <w:r>
        <w:rPr>
          <w:rFonts w:ascii="Arial" w:hAnsi="Arial" w:cs="Arial"/>
          <w:color w:val="000000"/>
        </w:rPr>
        <w:t xml:space="preserve"> Likes to disrupt other kids, has a few friends in the class, doesn’t like to read or write.</w:t>
      </w:r>
    </w:p>
    <w:p w:rsidR="00AA420E" w:rsidRPr="004E5085" w:rsidRDefault="00AA420E" w:rsidP="000A039D">
      <w:pPr>
        <w:contextualSpacing/>
        <w:rPr>
          <w:rFonts w:ascii="Arial" w:hAnsi="Arial" w:cs="Arial"/>
          <w:color w:val="000000"/>
        </w:rPr>
      </w:pPr>
    </w:p>
    <w:p w:rsidR="00AA420E" w:rsidRPr="004E5085" w:rsidRDefault="00AA420E" w:rsidP="00AA420E">
      <w:pPr>
        <w:rPr>
          <w:rFonts w:ascii="Arial" w:hAnsi="Arial" w:cs="Arial"/>
          <w:color w:val="000000"/>
        </w:rPr>
      </w:pPr>
      <w:r w:rsidRPr="00771F85">
        <w:rPr>
          <w:rFonts w:ascii="Arial" w:hAnsi="Arial" w:cs="Arial"/>
          <w:b/>
          <w:color w:val="000000"/>
        </w:rPr>
        <w:t>h. Differentiation:</w:t>
      </w:r>
      <w:r>
        <w:rPr>
          <w:rFonts w:ascii="Arial" w:hAnsi="Arial" w:cs="Arial"/>
          <w:color w:val="000000"/>
        </w:rPr>
        <w:t xml:space="preserve"> How does this unit </w:t>
      </w:r>
      <w:r w:rsidRPr="004E5085">
        <w:rPr>
          <w:rFonts w:ascii="Arial" w:hAnsi="Arial" w:cs="Arial"/>
          <w:color w:val="000000"/>
        </w:rPr>
        <w:t xml:space="preserve">differentiate </w:t>
      </w:r>
      <w:r>
        <w:rPr>
          <w:rFonts w:ascii="Arial" w:hAnsi="Arial" w:cs="Arial"/>
          <w:color w:val="000000"/>
        </w:rPr>
        <w:t>instruction for this student b</w:t>
      </w:r>
      <w:r w:rsidRPr="004E5085">
        <w:rPr>
          <w:rFonts w:ascii="Arial" w:hAnsi="Arial" w:cs="Arial"/>
          <w:color w:val="000000"/>
        </w:rPr>
        <w:t>as</w:t>
      </w:r>
      <w:r>
        <w:rPr>
          <w:rFonts w:ascii="Arial" w:hAnsi="Arial" w:cs="Arial"/>
          <w:color w:val="000000"/>
        </w:rPr>
        <w:t>ed on above info?</w:t>
      </w:r>
    </w:p>
    <w:p w:rsidR="00611195" w:rsidRDefault="00611195" w:rsidP="00611195">
      <w:pPr>
        <w:rPr>
          <w:rFonts w:ascii="Arial" w:hAnsi="Arial" w:cs="Arial"/>
          <w:b/>
        </w:rPr>
      </w:pPr>
      <w:r>
        <w:rPr>
          <w:rFonts w:ascii="Arial" w:hAnsi="Arial" w:cs="Arial"/>
          <w:b/>
        </w:rPr>
        <w:t>EXAMPLES  OF DIFFERENTIATION:</w:t>
      </w:r>
    </w:p>
    <w:p w:rsidR="00611195" w:rsidRDefault="00611195" w:rsidP="00611195">
      <w:pPr>
        <w:rPr>
          <w:rFonts w:ascii="Arial" w:hAnsi="Arial" w:cs="Arial"/>
          <w:sz w:val="24"/>
          <w:szCs w:val="24"/>
        </w:rPr>
      </w:pPr>
    </w:p>
    <w:p w:rsidR="00611195" w:rsidRPr="00611195" w:rsidRDefault="00611195" w:rsidP="00611195">
      <w:pPr>
        <w:rPr>
          <w:rFonts w:ascii="Arial" w:hAnsi="Arial" w:cs="Arial"/>
        </w:rPr>
      </w:pPr>
      <w:r>
        <w:rPr>
          <w:rFonts w:ascii="Arial" w:hAnsi="Arial" w:cs="Arial"/>
          <w:szCs w:val="24"/>
        </w:rPr>
        <w:t xml:space="preserve">Since Ashton is so easily distracted and usually unfocused on his work, I wanted to offer a game that might make the learning more fun. Moreover, the game I am using includes incentives (candy), even though I think his love for sports will mean that he sees intrinsic value in winning the game. I thought of doing the Bingo game with Ashton and other students who don’t like history in mind. This is an example of </w:t>
      </w:r>
      <w:r>
        <w:rPr>
          <w:rFonts w:ascii="Arial" w:hAnsi="Arial" w:cs="Arial"/>
          <w:b/>
          <w:szCs w:val="24"/>
        </w:rPr>
        <w:t>process differentiation</w:t>
      </w:r>
      <w:r w:rsidR="005111CF">
        <w:rPr>
          <w:rFonts w:ascii="Arial" w:hAnsi="Arial" w:cs="Arial"/>
          <w:szCs w:val="24"/>
        </w:rPr>
        <w:t xml:space="preserve"> and also a way</w:t>
      </w:r>
      <w:r>
        <w:rPr>
          <w:rFonts w:ascii="Arial" w:hAnsi="Arial" w:cs="Arial"/>
          <w:szCs w:val="24"/>
        </w:rPr>
        <w:t xml:space="preserve"> to proactively manage his behavioral issues.</w:t>
      </w:r>
    </w:p>
    <w:p w:rsidR="00611195" w:rsidRDefault="00611195" w:rsidP="00611195">
      <w:pPr>
        <w:pStyle w:val="ListParagraph"/>
        <w:ind w:left="1080"/>
        <w:rPr>
          <w:rFonts w:ascii="Arial" w:hAnsi="Arial" w:cs="Arial"/>
          <w:b/>
        </w:rPr>
      </w:pPr>
    </w:p>
    <w:p w:rsidR="00611195" w:rsidRDefault="00611195" w:rsidP="00611195">
      <w:pPr>
        <w:pStyle w:val="ListParagraph"/>
        <w:ind w:left="1080"/>
        <w:rPr>
          <w:rFonts w:ascii="Arial" w:hAnsi="Arial" w:cs="Arial"/>
          <w:b/>
        </w:rPr>
      </w:pPr>
    </w:p>
    <w:p w:rsidR="00AA420E" w:rsidRPr="00611195" w:rsidRDefault="00AA420E" w:rsidP="00EA556A">
      <w:r w:rsidRPr="00611195">
        <w:rPr>
          <w:b/>
        </w:rPr>
        <w:t xml:space="preserve">Assessment: </w:t>
      </w:r>
      <w:r w:rsidR="00611195">
        <w:t xml:space="preserve">In order to assess Ashton’s progress, I will mostly be observing him as he plays the game. I want to see that he is marking his bingo card when the clues are read. Finally, I will be collecting his paragraph at the end of the period for a formative assessment to see if he was able to at least glean some information from the rest of the students about FDR’s programs. </w:t>
      </w:r>
    </w:p>
    <w:p w:rsidR="00AA420E" w:rsidRDefault="00AA420E" w:rsidP="00AA420E">
      <w:pPr>
        <w:contextualSpacing/>
        <w:rPr>
          <w:rFonts w:ascii="Arial" w:hAnsi="Arial" w:cs="Arial"/>
        </w:rPr>
      </w:pPr>
    </w:p>
    <w:p w:rsidR="00AA420E" w:rsidRPr="005A31F1" w:rsidRDefault="00AA420E" w:rsidP="00AA420E">
      <w:pPr>
        <w:rPr>
          <w:rFonts w:ascii="Arial" w:hAnsi="Arial" w:cs="Arial"/>
          <w:b/>
        </w:rPr>
      </w:pPr>
      <w:r>
        <w:rPr>
          <w:rFonts w:ascii="Arial" w:hAnsi="Arial" w:cs="Arial"/>
          <w:b/>
        </w:rPr>
        <w:t>#4 Student – Average Level Student</w:t>
      </w:r>
    </w:p>
    <w:p w:rsidR="00AA420E" w:rsidRPr="004E5085" w:rsidRDefault="00AA420E" w:rsidP="00AA420E">
      <w:pPr>
        <w:contextualSpacing/>
        <w:rPr>
          <w:rFonts w:ascii="Arial" w:hAnsi="Arial" w:cs="Arial"/>
          <w:color w:val="000000"/>
        </w:rPr>
      </w:pPr>
      <w:r w:rsidRPr="007626F8">
        <w:rPr>
          <w:rFonts w:ascii="Arial" w:hAnsi="Arial" w:cs="Arial"/>
          <w:b/>
          <w:color w:val="000000"/>
        </w:rPr>
        <w:t>a. Name:</w:t>
      </w:r>
      <w:r>
        <w:rPr>
          <w:rFonts w:ascii="Arial" w:hAnsi="Arial" w:cs="Arial"/>
          <w:color w:val="000000"/>
        </w:rPr>
        <w:t xml:space="preserve"> </w:t>
      </w:r>
      <w:r w:rsidR="000A039D">
        <w:rPr>
          <w:rFonts w:ascii="Arial" w:hAnsi="Arial" w:cs="Arial"/>
          <w:color w:val="000000"/>
        </w:rPr>
        <w:t>Cais</w:t>
      </w:r>
    </w:p>
    <w:p w:rsidR="00AA420E" w:rsidRPr="004E5085" w:rsidRDefault="00AA420E" w:rsidP="00AA420E">
      <w:pPr>
        <w:contextualSpacing/>
        <w:rPr>
          <w:rFonts w:ascii="Arial" w:hAnsi="Arial" w:cs="Arial"/>
          <w:color w:val="000000"/>
        </w:rPr>
      </w:pPr>
      <w:r>
        <w:rPr>
          <w:rFonts w:ascii="Arial" w:hAnsi="Arial" w:cs="Arial"/>
          <w:b/>
          <w:color w:val="000000"/>
        </w:rPr>
        <w:t>b. Need</w:t>
      </w:r>
      <w:r w:rsidRPr="007626F8">
        <w:rPr>
          <w:rFonts w:ascii="Arial" w:hAnsi="Arial" w:cs="Arial"/>
          <w:b/>
          <w:color w:val="000000"/>
        </w:rPr>
        <w:t>:</w:t>
      </w:r>
      <w:r>
        <w:rPr>
          <w:rFonts w:ascii="Arial" w:hAnsi="Arial" w:cs="Arial"/>
          <w:color w:val="000000"/>
        </w:rPr>
        <w:t xml:space="preserve"> </w:t>
      </w:r>
      <w:r w:rsidR="000A039D">
        <w:rPr>
          <w:rFonts w:ascii="Arial" w:hAnsi="Arial" w:cs="Arial"/>
          <w:color w:val="000000"/>
        </w:rPr>
        <w:t>Needs to see relevance in today’s society in order to do well and be interested</w:t>
      </w:r>
      <w:r>
        <w:rPr>
          <w:rFonts w:ascii="Arial" w:hAnsi="Arial" w:cs="Arial"/>
          <w:color w:val="000000"/>
        </w:rPr>
        <w:t xml:space="preserve"> </w:t>
      </w:r>
    </w:p>
    <w:p w:rsidR="00AA420E" w:rsidRPr="004E5085" w:rsidRDefault="00AA420E" w:rsidP="00AA420E">
      <w:pPr>
        <w:contextualSpacing/>
        <w:rPr>
          <w:rFonts w:ascii="Arial" w:hAnsi="Arial" w:cs="Arial"/>
          <w:color w:val="000000"/>
        </w:rPr>
      </w:pPr>
      <w:r w:rsidRPr="007626F8">
        <w:rPr>
          <w:rFonts w:ascii="Arial" w:hAnsi="Arial" w:cs="Arial"/>
          <w:b/>
          <w:color w:val="000000"/>
        </w:rPr>
        <w:t>c. Identity:</w:t>
      </w:r>
      <w:r>
        <w:rPr>
          <w:rFonts w:ascii="Arial" w:hAnsi="Arial" w:cs="Arial"/>
          <w:color w:val="000000"/>
        </w:rPr>
        <w:t xml:space="preserve"> </w:t>
      </w:r>
      <w:r w:rsidR="000A039D">
        <w:rPr>
          <w:rFonts w:ascii="Arial" w:hAnsi="Arial" w:cs="Arial"/>
          <w:color w:val="000000"/>
        </w:rPr>
        <w:t>Grade 11, speaks English, middle income family of four</w:t>
      </w:r>
    </w:p>
    <w:p w:rsidR="00AA420E" w:rsidRPr="004E5085" w:rsidRDefault="00AA420E" w:rsidP="00AA420E">
      <w:pPr>
        <w:contextualSpacing/>
        <w:rPr>
          <w:rFonts w:ascii="Arial" w:hAnsi="Arial" w:cs="Arial"/>
          <w:color w:val="000000"/>
        </w:rPr>
      </w:pPr>
      <w:r w:rsidRPr="007626F8">
        <w:rPr>
          <w:rFonts w:ascii="Arial" w:hAnsi="Arial" w:cs="Arial"/>
          <w:b/>
          <w:color w:val="000000"/>
        </w:rPr>
        <w:t>d. Goals:</w:t>
      </w:r>
      <w:r>
        <w:rPr>
          <w:rFonts w:ascii="Arial" w:hAnsi="Arial" w:cs="Arial"/>
          <w:color w:val="000000"/>
        </w:rPr>
        <w:t xml:space="preserve"> </w:t>
      </w:r>
      <w:r w:rsidR="000A039D">
        <w:rPr>
          <w:rFonts w:ascii="Arial" w:hAnsi="Arial" w:cs="Arial"/>
          <w:color w:val="000000"/>
        </w:rPr>
        <w:t>Does not want to go to college immediately after school. Maybe after the military.</w:t>
      </w:r>
    </w:p>
    <w:p w:rsidR="00AA420E" w:rsidRDefault="00AA420E" w:rsidP="00AA420E">
      <w:pPr>
        <w:contextualSpacing/>
        <w:rPr>
          <w:rFonts w:ascii="Arial" w:hAnsi="Arial" w:cs="Arial"/>
          <w:color w:val="000000"/>
        </w:rPr>
      </w:pPr>
      <w:r w:rsidRPr="00771F85">
        <w:rPr>
          <w:rFonts w:ascii="Arial" w:hAnsi="Arial" w:cs="Arial"/>
          <w:b/>
          <w:color w:val="000000"/>
        </w:rPr>
        <w:t>e. Readiness:</w:t>
      </w:r>
      <w:r>
        <w:rPr>
          <w:rFonts w:ascii="Arial" w:hAnsi="Arial" w:cs="Arial"/>
          <w:color w:val="000000"/>
        </w:rPr>
        <w:t xml:space="preserve"> </w:t>
      </w:r>
      <w:r w:rsidR="000A039D">
        <w:rPr>
          <w:rFonts w:ascii="Arial" w:hAnsi="Arial" w:cs="Arial"/>
          <w:color w:val="000000"/>
        </w:rPr>
        <w:t>Bs and Cs in social studies</w:t>
      </w:r>
      <w:r>
        <w:rPr>
          <w:rFonts w:ascii="Arial" w:hAnsi="Arial" w:cs="Arial"/>
          <w:color w:val="000000"/>
        </w:rPr>
        <w:t xml:space="preserve"> </w:t>
      </w:r>
    </w:p>
    <w:p w:rsidR="00AA420E" w:rsidRDefault="00AA420E" w:rsidP="00AA420E">
      <w:pPr>
        <w:contextualSpacing/>
        <w:rPr>
          <w:rFonts w:ascii="Arial" w:hAnsi="Arial" w:cs="Arial"/>
          <w:color w:val="000000"/>
        </w:rPr>
      </w:pPr>
      <w:r w:rsidRPr="00771F85">
        <w:rPr>
          <w:rFonts w:ascii="Arial" w:hAnsi="Arial" w:cs="Arial"/>
          <w:b/>
          <w:color w:val="000000"/>
        </w:rPr>
        <w:t>f. Interest:</w:t>
      </w:r>
      <w:r>
        <w:rPr>
          <w:rFonts w:ascii="Arial" w:hAnsi="Arial" w:cs="Arial"/>
          <w:color w:val="000000"/>
        </w:rPr>
        <w:t xml:space="preserve"> </w:t>
      </w:r>
      <w:r w:rsidR="000A039D">
        <w:rPr>
          <w:rFonts w:ascii="Arial" w:hAnsi="Arial" w:cs="Arial"/>
          <w:color w:val="000000"/>
        </w:rPr>
        <w:t>MMA, sports</w:t>
      </w:r>
      <w:r>
        <w:rPr>
          <w:rFonts w:ascii="Arial" w:hAnsi="Arial" w:cs="Arial"/>
          <w:color w:val="000000"/>
        </w:rPr>
        <w:t xml:space="preserve"> </w:t>
      </w:r>
      <w:r w:rsidR="0047236F">
        <w:rPr>
          <w:rFonts w:ascii="Arial" w:hAnsi="Arial" w:cs="Arial"/>
          <w:color w:val="000000"/>
        </w:rPr>
        <w:t>, movies</w:t>
      </w:r>
    </w:p>
    <w:p w:rsidR="00AA420E" w:rsidRPr="004E5085" w:rsidRDefault="00AA420E" w:rsidP="00AA420E">
      <w:pPr>
        <w:contextualSpacing/>
        <w:rPr>
          <w:rFonts w:ascii="Arial" w:hAnsi="Arial" w:cs="Arial"/>
          <w:color w:val="000000"/>
        </w:rPr>
      </w:pPr>
      <w:r w:rsidRPr="00771F85">
        <w:rPr>
          <w:rFonts w:ascii="Arial" w:hAnsi="Arial" w:cs="Arial"/>
          <w:b/>
          <w:color w:val="000000"/>
        </w:rPr>
        <w:t>g. Learning Profile:</w:t>
      </w:r>
      <w:r>
        <w:rPr>
          <w:rFonts w:ascii="Arial" w:hAnsi="Arial" w:cs="Arial"/>
          <w:color w:val="000000"/>
        </w:rPr>
        <w:t xml:space="preserve"> </w:t>
      </w:r>
      <w:r w:rsidR="000A039D">
        <w:rPr>
          <w:rFonts w:ascii="Arial" w:hAnsi="Arial" w:cs="Arial"/>
          <w:color w:val="000000"/>
        </w:rPr>
        <w:t>Learns best through music and kinesthetic activities</w:t>
      </w:r>
    </w:p>
    <w:p w:rsidR="00AA420E" w:rsidRPr="004E5085" w:rsidRDefault="00AA420E" w:rsidP="00AA420E">
      <w:pPr>
        <w:rPr>
          <w:rFonts w:ascii="Arial" w:hAnsi="Arial" w:cs="Arial"/>
          <w:color w:val="000000"/>
        </w:rPr>
      </w:pPr>
      <w:r w:rsidRPr="00771F85">
        <w:rPr>
          <w:rFonts w:ascii="Arial" w:hAnsi="Arial" w:cs="Arial"/>
          <w:b/>
          <w:color w:val="000000"/>
        </w:rPr>
        <w:t>h. Differentiation:</w:t>
      </w:r>
      <w:r>
        <w:rPr>
          <w:rFonts w:ascii="Arial" w:hAnsi="Arial" w:cs="Arial"/>
          <w:color w:val="000000"/>
        </w:rPr>
        <w:t xml:space="preserve"> How does this unit </w:t>
      </w:r>
      <w:r w:rsidRPr="004E5085">
        <w:rPr>
          <w:rFonts w:ascii="Arial" w:hAnsi="Arial" w:cs="Arial"/>
          <w:color w:val="000000"/>
        </w:rPr>
        <w:t xml:space="preserve">differentiate </w:t>
      </w:r>
      <w:r>
        <w:rPr>
          <w:rFonts w:ascii="Arial" w:hAnsi="Arial" w:cs="Arial"/>
          <w:color w:val="000000"/>
        </w:rPr>
        <w:t>instruction for this student b</w:t>
      </w:r>
      <w:r w:rsidRPr="004E5085">
        <w:rPr>
          <w:rFonts w:ascii="Arial" w:hAnsi="Arial" w:cs="Arial"/>
          <w:color w:val="000000"/>
        </w:rPr>
        <w:t>as</w:t>
      </w:r>
      <w:r>
        <w:rPr>
          <w:rFonts w:ascii="Arial" w:hAnsi="Arial" w:cs="Arial"/>
          <w:color w:val="000000"/>
        </w:rPr>
        <w:t>ed on above info?</w:t>
      </w:r>
    </w:p>
    <w:p w:rsidR="00AA420E" w:rsidRPr="005A31F1" w:rsidRDefault="00AA420E" w:rsidP="00AA420E">
      <w:pPr>
        <w:pStyle w:val="ListParagraph"/>
        <w:numPr>
          <w:ilvl w:val="0"/>
          <w:numId w:val="6"/>
        </w:numPr>
        <w:rPr>
          <w:rFonts w:ascii="Arial" w:hAnsi="Arial" w:cs="Arial"/>
          <w:color w:val="000000"/>
          <w:sz w:val="20"/>
          <w:szCs w:val="20"/>
        </w:rPr>
      </w:pPr>
      <w:r w:rsidRPr="005A31F1">
        <w:rPr>
          <w:rFonts w:ascii="Arial" w:hAnsi="Arial" w:cs="Arial"/>
          <w:color w:val="000000"/>
          <w:sz w:val="20"/>
          <w:szCs w:val="20"/>
        </w:rPr>
        <w:t>Content (curriculum materials)</w:t>
      </w:r>
    </w:p>
    <w:p w:rsidR="00AA420E" w:rsidRPr="005A31F1" w:rsidRDefault="00AA420E" w:rsidP="00AA420E">
      <w:pPr>
        <w:pStyle w:val="ListParagraph"/>
        <w:numPr>
          <w:ilvl w:val="0"/>
          <w:numId w:val="6"/>
        </w:numPr>
        <w:rPr>
          <w:rFonts w:ascii="Arial" w:hAnsi="Arial" w:cs="Arial"/>
          <w:color w:val="000000"/>
          <w:sz w:val="20"/>
          <w:szCs w:val="20"/>
        </w:rPr>
      </w:pPr>
      <w:r w:rsidRPr="005A31F1">
        <w:rPr>
          <w:rFonts w:ascii="Arial" w:hAnsi="Arial" w:cs="Arial"/>
          <w:color w:val="000000"/>
          <w:sz w:val="20"/>
          <w:szCs w:val="20"/>
        </w:rPr>
        <w:t>Process (student activities)</w:t>
      </w:r>
    </w:p>
    <w:p w:rsidR="00AA420E" w:rsidRPr="005A31F1" w:rsidRDefault="00AA420E" w:rsidP="00AA420E">
      <w:pPr>
        <w:pStyle w:val="ListParagraph"/>
        <w:numPr>
          <w:ilvl w:val="0"/>
          <w:numId w:val="6"/>
        </w:numPr>
        <w:rPr>
          <w:rFonts w:ascii="Arial" w:hAnsi="Arial" w:cs="Arial"/>
          <w:color w:val="000000"/>
          <w:sz w:val="20"/>
          <w:szCs w:val="20"/>
        </w:rPr>
      </w:pPr>
      <w:r w:rsidRPr="005A31F1">
        <w:rPr>
          <w:rFonts w:ascii="Arial" w:hAnsi="Arial" w:cs="Arial"/>
          <w:color w:val="000000"/>
          <w:sz w:val="20"/>
          <w:szCs w:val="20"/>
        </w:rPr>
        <w:t>Product (assessment)</w:t>
      </w:r>
    </w:p>
    <w:p w:rsidR="00AA420E" w:rsidRPr="005A31F1" w:rsidRDefault="0047236F" w:rsidP="00AA420E">
      <w:pPr>
        <w:pStyle w:val="ListParagraph"/>
        <w:numPr>
          <w:ilvl w:val="0"/>
          <w:numId w:val="6"/>
        </w:numPr>
        <w:rPr>
          <w:rFonts w:ascii="Arial" w:hAnsi="Arial" w:cs="Arial"/>
          <w:color w:val="000000"/>
          <w:sz w:val="20"/>
          <w:szCs w:val="20"/>
        </w:rPr>
      </w:pPr>
      <w:r>
        <w:rPr>
          <w:rFonts w:ascii="Arial" w:hAnsi="Arial" w:cs="Arial"/>
          <w:color w:val="000000"/>
          <w:sz w:val="20"/>
          <w:szCs w:val="20"/>
        </w:rPr>
        <w:t>Affect (proactive managemen</w:t>
      </w:r>
      <w:r w:rsidR="00AA420E" w:rsidRPr="005A31F1">
        <w:rPr>
          <w:rFonts w:ascii="Arial" w:hAnsi="Arial" w:cs="Arial"/>
          <w:color w:val="000000"/>
          <w:sz w:val="20"/>
          <w:szCs w:val="20"/>
        </w:rPr>
        <w:t>strategies - student activities, feedback strategies…)</w:t>
      </w:r>
    </w:p>
    <w:p w:rsidR="0047236F" w:rsidRDefault="00AA420E" w:rsidP="00AA420E">
      <w:pPr>
        <w:pStyle w:val="ListParagraph"/>
        <w:numPr>
          <w:ilvl w:val="0"/>
          <w:numId w:val="6"/>
        </w:numPr>
        <w:rPr>
          <w:rFonts w:ascii="Arial" w:hAnsi="Arial" w:cs="Arial"/>
          <w:color w:val="000000"/>
          <w:sz w:val="20"/>
          <w:szCs w:val="20"/>
        </w:rPr>
      </w:pPr>
      <w:r w:rsidRPr="005A31F1">
        <w:rPr>
          <w:rFonts w:ascii="Arial" w:hAnsi="Arial" w:cs="Arial"/>
          <w:color w:val="000000"/>
          <w:sz w:val="20"/>
          <w:szCs w:val="20"/>
        </w:rPr>
        <w:t>Learning Environment (classroom space, seating, grouping …)</w:t>
      </w:r>
    </w:p>
    <w:p w:rsidR="0047236F" w:rsidRPr="0047236F" w:rsidRDefault="0047236F" w:rsidP="0047236F">
      <w:pPr>
        <w:rPr>
          <w:rFonts w:ascii="Arial" w:hAnsi="Arial" w:cs="Arial"/>
          <w:color w:val="000000"/>
        </w:rPr>
      </w:pPr>
      <w:r>
        <w:rPr>
          <w:rFonts w:ascii="Arial" w:hAnsi="Arial" w:cs="Arial"/>
          <w:color w:val="000000"/>
        </w:rPr>
        <w:t xml:space="preserve">Cais needs to see relevance in the content in order to engage him. I’ve decided to utilize </w:t>
      </w:r>
      <w:r>
        <w:rPr>
          <w:rFonts w:ascii="Arial" w:hAnsi="Arial" w:cs="Arial"/>
          <w:b/>
          <w:color w:val="000000"/>
        </w:rPr>
        <w:t>content differentiation</w:t>
      </w:r>
      <w:r>
        <w:rPr>
          <w:rFonts w:ascii="Arial" w:hAnsi="Arial" w:cs="Arial"/>
          <w:color w:val="000000"/>
        </w:rPr>
        <w:t xml:space="preserve"> so that he is interested, participates and class, and ultimately, achieves the learning goals I’ve set out for him. Cais also likes movies, and isn’t particularly thrilled by history in general. So I’ve decided on a movie which will include connections to today’s culture during the discussion. I’ve noticed in the past that Cais enjoys movies and he indicated as much on the survey I gave in the beginning of the year. I believe that watching a Hollywood-style movie and including a discussion that includes connections from today will interest Cais and other average level students.</w:t>
      </w:r>
    </w:p>
    <w:p w:rsidR="00AA420E" w:rsidRPr="0047236F" w:rsidRDefault="00AA420E" w:rsidP="0047236F">
      <w:pPr>
        <w:rPr>
          <w:rFonts w:ascii="Arial" w:hAnsi="Arial" w:cs="Arial"/>
          <w:b/>
          <w:color w:val="000000"/>
        </w:rPr>
      </w:pPr>
    </w:p>
    <w:p w:rsidR="0047236F" w:rsidRDefault="00AA420E" w:rsidP="00AA420E">
      <w:pPr>
        <w:contextualSpacing/>
        <w:rPr>
          <w:rFonts w:ascii="Arial" w:hAnsi="Arial" w:cs="Arial"/>
        </w:rPr>
      </w:pPr>
      <w:r w:rsidRPr="00771F85">
        <w:rPr>
          <w:rFonts w:ascii="Arial" w:hAnsi="Arial" w:cs="Arial"/>
          <w:b/>
        </w:rPr>
        <w:t>i. Assessment:</w:t>
      </w:r>
      <w:r>
        <w:rPr>
          <w:rFonts w:ascii="Arial" w:hAnsi="Arial" w:cs="Arial"/>
        </w:rPr>
        <w:t xml:space="preserve"> </w:t>
      </w:r>
      <w:r w:rsidR="0047236F">
        <w:rPr>
          <w:rFonts w:ascii="Arial" w:hAnsi="Arial" w:cs="Arial"/>
        </w:rPr>
        <w:t>I will need to observe Cais and other students of his nature to ensure that they don’t fall asleep during the movie (occasional problem). I will pause the movie throughout to give them context, allow students to ask questions, and prompt students’ discussion. At the end of the movie, the whole class will discuss the movie and I will have  a class roster with names marking off who participates. I will assess Cais by seeing if he participates.</w:t>
      </w:r>
    </w:p>
    <w:p w:rsidR="00AA420E" w:rsidRPr="004E5085" w:rsidRDefault="00AA420E" w:rsidP="00AA420E">
      <w:pPr>
        <w:contextualSpacing/>
        <w:rPr>
          <w:rFonts w:ascii="Arial" w:hAnsi="Arial" w:cs="Arial"/>
        </w:rPr>
      </w:pPr>
    </w:p>
    <w:p w:rsidR="00AA420E" w:rsidRDefault="00AA420E" w:rsidP="00AA420E">
      <w:pPr>
        <w:contextualSpacing/>
        <w:rPr>
          <w:rFonts w:ascii="Arial" w:hAnsi="Arial" w:cs="Arial"/>
        </w:rPr>
      </w:pPr>
    </w:p>
    <w:p w:rsidR="00AA420E" w:rsidRPr="005A31F1" w:rsidRDefault="00AA420E" w:rsidP="00AA420E">
      <w:pPr>
        <w:rPr>
          <w:rFonts w:ascii="Arial" w:hAnsi="Arial" w:cs="Arial"/>
          <w:b/>
        </w:rPr>
      </w:pPr>
      <w:r>
        <w:rPr>
          <w:rFonts w:ascii="Arial" w:hAnsi="Arial" w:cs="Arial"/>
          <w:b/>
        </w:rPr>
        <w:t>#5 Student – High Level Student</w:t>
      </w:r>
    </w:p>
    <w:p w:rsidR="00AA420E" w:rsidRPr="004E5085" w:rsidRDefault="00AA420E" w:rsidP="00AA420E">
      <w:pPr>
        <w:contextualSpacing/>
        <w:rPr>
          <w:rFonts w:ascii="Arial" w:hAnsi="Arial" w:cs="Arial"/>
          <w:color w:val="000000"/>
        </w:rPr>
      </w:pPr>
      <w:r w:rsidRPr="007626F8">
        <w:rPr>
          <w:rFonts w:ascii="Arial" w:hAnsi="Arial" w:cs="Arial"/>
          <w:b/>
          <w:color w:val="000000"/>
        </w:rPr>
        <w:t>a. Name:</w:t>
      </w:r>
      <w:r>
        <w:rPr>
          <w:rFonts w:ascii="Arial" w:hAnsi="Arial" w:cs="Arial"/>
          <w:color w:val="000000"/>
        </w:rPr>
        <w:t xml:space="preserve"> </w:t>
      </w:r>
      <w:r w:rsidR="00EA556A">
        <w:rPr>
          <w:rFonts w:ascii="Arial" w:hAnsi="Arial" w:cs="Arial"/>
          <w:color w:val="000000"/>
        </w:rPr>
        <w:t xml:space="preserve">Sawyer </w:t>
      </w:r>
      <w:r w:rsidRPr="004E5085">
        <w:rPr>
          <w:rFonts w:ascii="Arial" w:hAnsi="Arial" w:cs="Arial"/>
          <w:color w:val="000000"/>
        </w:rPr>
        <w:t xml:space="preserve"> </w:t>
      </w:r>
    </w:p>
    <w:p w:rsidR="00AA420E" w:rsidRPr="004E5085" w:rsidRDefault="00AA420E" w:rsidP="00AA420E">
      <w:pPr>
        <w:contextualSpacing/>
        <w:rPr>
          <w:rFonts w:ascii="Arial" w:hAnsi="Arial" w:cs="Arial"/>
          <w:color w:val="000000"/>
        </w:rPr>
      </w:pPr>
      <w:r>
        <w:rPr>
          <w:rFonts w:ascii="Arial" w:hAnsi="Arial" w:cs="Arial"/>
          <w:b/>
          <w:color w:val="000000"/>
        </w:rPr>
        <w:t>b. Need</w:t>
      </w:r>
      <w:r w:rsidRPr="007626F8">
        <w:rPr>
          <w:rFonts w:ascii="Arial" w:hAnsi="Arial" w:cs="Arial"/>
          <w:b/>
          <w:color w:val="000000"/>
        </w:rPr>
        <w:t>:</w:t>
      </w:r>
      <w:r>
        <w:rPr>
          <w:rFonts w:ascii="Arial" w:hAnsi="Arial" w:cs="Arial"/>
          <w:color w:val="000000"/>
        </w:rPr>
        <w:t xml:space="preserve"> </w:t>
      </w:r>
      <w:r w:rsidR="000A039D">
        <w:rPr>
          <w:rFonts w:ascii="Arial" w:hAnsi="Arial" w:cs="Arial"/>
          <w:color w:val="000000"/>
        </w:rPr>
        <w:t>Needs a lot of attention as she gets bored in class. Needs thought provoking activities for her</w:t>
      </w:r>
    </w:p>
    <w:p w:rsidR="00AA420E" w:rsidRPr="004E5085" w:rsidRDefault="00AA420E" w:rsidP="00AA420E">
      <w:pPr>
        <w:contextualSpacing/>
        <w:rPr>
          <w:rFonts w:ascii="Arial" w:hAnsi="Arial" w:cs="Arial"/>
          <w:color w:val="000000"/>
        </w:rPr>
      </w:pPr>
      <w:r w:rsidRPr="007626F8">
        <w:rPr>
          <w:rFonts w:ascii="Arial" w:hAnsi="Arial" w:cs="Arial"/>
          <w:b/>
          <w:color w:val="000000"/>
        </w:rPr>
        <w:t>c. Identity:</w:t>
      </w:r>
      <w:r>
        <w:rPr>
          <w:rFonts w:ascii="Arial" w:hAnsi="Arial" w:cs="Arial"/>
          <w:color w:val="000000"/>
        </w:rPr>
        <w:t xml:space="preserve"> </w:t>
      </w:r>
      <w:r w:rsidR="000A039D">
        <w:rPr>
          <w:rFonts w:ascii="Arial" w:hAnsi="Arial" w:cs="Arial"/>
          <w:color w:val="000000"/>
        </w:rPr>
        <w:t>Grade 11, bubbly, intelligent, helpful to peers, high SES</w:t>
      </w:r>
    </w:p>
    <w:p w:rsidR="00AA420E" w:rsidRPr="004E5085" w:rsidRDefault="00AA420E" w:rsidP="00AA420E">
      <w:pPr>
        <w:contextualSpacing/>
        <w:rPr>
          <w:rFonts w:ascii="Arial" w:hAnsi="Arial" w:cs="Arial"/>
          <w:color w:val="000000"/>
        </w:rPr>
      </w:pPr>
      <w:r w:rsidRPr="007626F8">
        <w:rPr>
          <w:rFonts w:ascii="Arial" w:hAnsi="Arial" w:cs="Arial"/>
          <w:b/>
          <w:color w:val="000000"/>
        </w:rPr>
        <w:t>d. Goals:</w:t>
      </w:r>
      <w:r>
        <w:rPr>
          <w:rFonts w:ascii="Arial" w:hAnsi="Arial" w:cs="Arial"/>
          <w:color w:val="000000"/>
        </w:rPr>
        <w:t xml:space="preserve"> </w:t>
      </w:r>
      <w:r w:rsidR="000A039D">
        <w:rPr>
          <w:rFonts w:ascii="Arial" w:hAnsi="Arial" w:cs="Arial"/>
          <w:color w:val="000000"/>
        </w:rPr>
        <w:t>Going to college, wants to be a writer</w:t>
      </w:r>
    </w:p>
    <w:p w:rsidR="00AA420E" w:rsidRDefault="00AA420E" w:rsidP="00AA420E">
      <w:pPr>
        <w:contextualSpacing/>
        <w:rPr>
          <w:rFonts w:ascii="Arial" w:hAnsi="Arial" w:cs="Arial"/>
          <w:color w:val="000000"/>
        </w:rPr>
      </w:pPr>
      <w:r w:rsidRPr="00771F85">
        <w:rPr>
          <w:rFonts w:ascii="Arial" w:hAnsi="Arial" w:cs="Arial"/>
          <w:b/>
          <w:color w:val="000000"/>
        </w:rPr>
        <w:t>e. Readiness:</w:t>
      </w:r>
      <w:r>
        <w:rPr>
          <w:rFonts w:ascii="Arial" w:hAnsi="Arial" w:cs="Arial"/>
          <w:color w:val="000000"/>
        </w:rPr>
        <w:t xml:space="preserve"> </w:t>
      </w:r>
      <w:r w:rsidR="000A039D">
        <w:rPr>
          <w:rFonts w:ascii="Arial" w:hAnsi="Arial" w:cs="Arial"/>
          <w:color w:val="000000"/>
        </w:rPr>
        <w:t>Very proficient in reading and history. Requires additional challenges due to her high level of readiness.</w:t>
      </w:r>
      <w:r>
        <w:rPr>
          <w:rFonts w:ascii="Arial" w:hAnsi="Arial" w:cs="Arial"/>
          <w:color w:val="000000"/>
        </w:rPr>
        <w:t xml:space="preserve"> </w:t>
      </w:r>
    </w:p>
    <w:p w:rsidR="00AA420E" w:rsidRDefault="00AA420E" w:rsidP="00AA420E">
      <w:pPr>
        <w:contextualSpacing/>
        <w:rPr>
          <w:rFonts w:ascii="Arial" w:hAnsi="Arial" w:cs="Arial"/>
          <w:color w:val="000000"/>
        </w:rPr>
      </w:pPr>
      <w:r w:rsidRPr="00771F85">
        <w:rPr>
          <w:rFonts w:ascii="Arial" w:hAnsi="Arial" w:cs="Arial"/>
          <w:b/>
          <w:color w:val="000000"/>
        </w:rPr>
        <w:t>f. Interest:</w:t>
      </w:r>
      <w:r>
        <w:rPr>
          <w:rFonts w:ascii="Arial" w:hAnsi="Arial" w:cs="Arial"/>
          <w:color w:val="000000"/>
        </w:rPr>
        <w:t xml:space="preserve"> </w:t>
      </w:r>
      <w:r w:rsidR="000A039D">
        <w:rPr>
          <w:rFonts w:ascii="Arial" w:hAnsi="Arial" w:cs="Arial"/>
          <w:color w:val="000000"/>
        </w:rPr>
        <w:t>Playing music, reading and writing</w:t>
      </w:r>
    </w:p>
    <w:p w:rsidR="00AA420E" w:rsidRPr="004E5085" w:rsidRDefault="00AA420E" w:rsidP="00AA420E">
      <w:pPr>
        <w:contextualSpacing/>
        <w:rPr>
          <w:rFonts w:ascii="Arial" w:hAnsi="Arial" w:cs="Arial"/>
          <w:color w:val="000000"/>
        </w:rPr>
      </w:pPr>
      <w:r w:rsidRPr="00771F85">
        <w:rPr>
          <w:rFonts w:ascii="Arial" w:hAnsi="Arial" w:cs="Arial"/>
          <w:b/>
          <w:color w:val="000000"/>
        </w:rPr>
        <w:t>g. Learning Profile:</w:t>
      </w:r>
      <w:r>
        <w:rPr>
          <w:rFonts w:ascii="Arial" w:hAnsi="Arial" w:cs="Arial"/>
          <w:color w:val="000000"/>
        </w:rPr>
        <w:t xml:space="preserve"> </w:t>
      </w:r>
      <w:r w:rsidR="000A039D">
        <w:rPr>
          <w:rFonts w:ascii="Arial" w:hAnsi="Arial" w:cs="Arial"/>
          <w:color w:val="000000"/>
        </w:rPr>
        <w:t>excitable person who does best with logical/math, and intrapersonal activities</w:t>
      </w:r>
    </w:p>
    <w:p w:rsidR="00AA420E" w:rsidRPr="004E5085" w:rsidRDefault="00AA420E" w:rsidP="00AA420E">
      <w:pPr>
        <w:rPr>
          <w:rFonts w:ascii="Arial" w:hAnsi="Arial" w:cs="Arial"/>
          <w:color w:val="000000"/>
        </w:rPr>
      </w:pPr>
      <w:r w:rsidRPr="00771F85">
        <w:rPr>
          <w:rFonts w:ascii="Arial" w:hAnsi="Arial" w:cs="Arial"/>
          <w:b/>
          <w:color w:val="000000"/>
        </w:rPr>
        <w:t>h. Differentiation:</w:t>
      </w:r>
      <w:r>
        <w:rPr>
          <w:rFonts w:ascii="Arial" w:hAnsi="Arial" w:cs="Arial"/>
          <w:color w:val="000000"/>
        </w:rPr>
        <w:t xml:space="preserve"> </w:t>
      </w:r>
    </w:p>
    <w:p w:rsidR="00F47BE1" w:rsidRDefault="00F47BE1" w:rsidP="00AA420E">
      <w:pPr>
        <w:contextualSpacing/>
        <w:rPr>
          <w:rFonts w:ascii="Arial" w:hAnsi="Arial" w:cs="Arial"/>
          <w:b/>
        </w:rPr>
      </w:pPr>
    </w:p>
    <w:p w:rsidR="00003AC6" w:rsidRDefault="00F47BE1" w:rsidP="00AA420E">
      <w:pPr>
        <w:contextualSpacing/>
        <w:rPr>
          <w:rFonts w:ascii="Arial" w:hAnsi="Arial" w:cs="Arial"/>
        </w:rPr>
      </w:pPr>
      <w:r>
        <w:rPr>
          <w:rFonts w:ascii="Arial" w:hAnsi="Arial" w:cs="Arial"/>
        </w:rPr>
        <w:t xml:space="preserve">For Sawyer, I’ve decided that </w:t>
      </w:r>
      <w:r>
        <w:rPr>
          <w:rFonts w:ascii="Arial" w:hAnsi="Arial" w:cs="Arial"/>
          <w:b/>
        </w:rPr>
        <w:t>process differentiation</w:t>
      </w:r>
      <w:r>
        <w:rPr>
          <w:rFonts w:ascii="Arial" w:hAnsi="Arial" w:cs="Arial"/>
        </w:rPr>
        <w:t xml:space="preserve"> would be the most effective way to challenge her. She loves to participate in class and usually has insightful things to say. Often, she will play devil’s advocate with my other classmates. I’ve decided to include a debate in the week’s plan. This will be a good exercise for her and she will thrive as she gets to use higher-level thinking skills. </w:t>
      </w:r>
    </w:p>
    <w:p w:rsidR="00003AC6" w:rsidRDefault="00003AC6" w:rsidP="00AA420E">
      <w:pPr>
        <w:contextualSpacing/>
        <w:rPr>
          <w:rFonts w:ascii="Arial" w:hAnsi="Arial" w:cs="Arial"/>
        </w:rPr>
      </w:pPr>
    </w:p>
    <w:p w:rsidR="00F47BE1" w:rsidRPr="00003AC6" w:rsidRDefault="00003AC6" w:rsidP="00AA420E">
      <w:pPr>
        <w:contextualSpacing/>
        <w:rPr>
          <w:rFonts w:ascii="Arial" w:hAnsi="Arial" w:cs="Arial"/>
        </w:rPr>
      </w:pPr>
      <w:r>
        <w:rPr>
          <w:rFonts w:ascii="Arial" w:hAnsi="Arial" w:cs="Arial"/>
        </w:rPr>
        <w:t xml:space="preserve">Sawyer also receives </w:t>
      </w:r>
      <w:r>
        <w:rPr>
          <w:rFonts w:ascii="Arial" w:hAnsi="Arial" w:cs="Arial"/>
          <w:b/>
        </w:rPr>
        <w:t>product differentiation</w:t>
      </w:r>
      <w:r>
        <w:rPr>
          <w:rFonts w:ascii="Arial" w:hAnsi="Arial" w:cs="Arial"/>
        </w:rPr>
        <w:t xml:space="preserve"> by way of a rubric (below). I will require that she contributes more meaningfully than other students since she is a high achiever. Whereas other students might say only one comment that is only somewhat insightful, Sawyer will need to go above and beyond in order to get that same grade.</w:t>
      </w:r>
    </w:p>
    <w:p w:rsidR="00F47BE1" w:rsidRDefault="00F47BE1" w:rsidP="00AA420E">
      <w:pPr>
        <w:contextualSpacing/>
        <w:rPr>
          <w:rFonts w:ascii="Arial" w:hAnsi="Arial" w:cs="Arial"/>
          <w:b/>
        </w:rPr>
      </w:pPr>
    </w:p>
    <w:p w:rsidR="00AA420E" w:rsidRPr="004E5085" w:rsidRDefault="00AA420E" w:rsidP="00AA420E">
      <w:pPr>
        <w:contextualSpacing/>
        <w:rPr>
          <w:rFonts w:ascii="Arial" w:hAnsi="Arial" w:cs="Arial"/>
        </w:rPr>
      </w:pPr>
      <w:r w:rsidRPr="00771F85">
        <w:rPr>
          <w:rFonts w:ascii="Arial" w:hAnsi="Arial" w:cs="Arial"/>
          <w:b/>
        </w:rPr>
        <w:t>i. Assessment:</w:t>
      </w:r>
      <w:r>
        <w:rPr>
          <w:rFonts w:ascii="Arial" w:hAnsi="Arial" w:cs="Arial"/>
        </w:rPr>
        <w:t xml:space="preserve"> </w:t>
      </w:r>
      <w:r w:rsidR="00F47BE1">
        <w:rPr>
          <w:rFonts w:ascii="Arial" w:hAnsi="Arial" w:cs="Arial"/>
        </w:rPr>
        <w:t xml:space="preserve">Part of my assessment will be based on observation of who is participating in the debate and how meaningful their contribution to the discourse is. </w:t>
      </w:r>
    </w:p>
    <w:p w:rsidR="00AA420E" w:rsidRPr="004E5085" w:rsidRDefault="00AA420E" w:rsidP="00AA420E">
      <w:pPr>
        <w:rPr>
          <w:rFonts w:ascii="Arial" w:hAnsi="Arial" w:cs="Arial"/>
          <w:b/>
          <w:color w:val="000000"/>
          <w:sz w:val="12"/>
          <w:szCs w:val="12"/>
        </w:rPr>
      </w:pPr>
    </w:p>
    <w:p w:rsidR="00AA420E" w:rsidRPr="004E5085" w:rsidRDefault="00AA420E" w:rsidP="00AA420E">
      <w:pPr>
        <w:rPr>
          <w:rFonts w:ascii="Arial" w:hAnsi="Arial" w:cs="Arial"/>
          <w:b/>
        </w:rPr>
      </w:pPr>
      <w:r w:rsidRPr="004E5085">
        <w:rPr>
          <w:rFonts w:ascii="Arial" w:hAnsi="Arial" w:cs="Arial"/>
          <w:b/>
        </w:rPr>
        <w:t>2. Unit Rationale: Enduring Understandings &amp; Essential Questions</w:t>
      </w:r>
    </w:p>
    <w:p w:rsidR="000A039D" w:rsidRDefault="000A039D" w:rsidP="00AA420E">
      <w:pPr>
        <w:rPr>
          <w:rFonts w:ascii="Arial" w:hAnsi="Arial" w:cs="Arial"/>
          <w:color w:val="000000"/>
        </w:rPr>
      </w:pPr>
      <w:r>
        <w:rPr>
          <w:rFonts w:ascii="Arial" w:hAnsi="Arial" w:cs="Arial"/>
          <w:color w:val="000000"/>
        </w:rPr>
        <w:t>This unit is important because it gives students a perspective on what happened recently withb the economic crash in 2008/2009. Addtionally, it’s the culmination of all of the policies that led up to the great depression, starting with the corruption in the transcontinental RR and t</w:t>
      </w:r>
      <w:r w:rsidR="00B573E0">
        <w:rPr>
          <w:rFonts w:ascii="Arial" w:hAnsi="Arial" w:cs="Arial"/>
          <w:color w:val="000000"/>
        </w:rPr>
        <w:t>he policies of the roaring 20s.</w:t>
      </w:r>
    </w:p>
    <w:p w:rsidR="00AA420E" w:rsidRPr="004E5085" w:rsidRDefault="00AA420E" w:rsidP="00AA420E">
      <w:pPr>
        <w:rPr>
          <w:rFonts w:ascii="Arial" w:hAnsi="Arial" w:cs="Arial"/>
        </w:rPr>
      </w:pPr>
    </w:p>
    <w:p w:rsidR="00AA420E" w:rsidRPr="004E5085" w:rsidRDefault="00AA420E" w:rsidP="00AA420E">
      <w:pPr>
        <w:rPr>
          <w:rFonts w:ascii="Arial" w:hAnsi="Arial" w:cs="Arial"/>
          <w:b/>
        </w:rPr>
      </w:pPr>
      <w:r w:rsidRPr="004E5085">
        <w:rPr>
          <w:rFonts w:ascii="Arial" w:hAnsi="Arial" w:cs="Arial"/>
          <w:b/>
        </w:rPr>
        <w:t>Enduring Understandings (EU)</w:t>
      </w:r>
    </w:p>
    <w:p w:rsidR="00AA420E" w:rsidRPr="000A039D" w:rsidRDefault="000A039D" w:rsidP="00AA420E">
      <w:pPr>
        <w:rPr>
          <w:rFonts w:ascii="Arial" w:hAnsi="Arial" w:cs="Arial"/>
        </w:rPr>
      </w:pPr>
      <w:r>
        <w:rPr>
          <w:rFonts w:ascii="Arial" w:hAnsi="Arial" w:cs="Arial"/>
        </w:rPr>
        <w:t xml:space="preserve">Students will understand that reckless monetary and political policies from the 1920s (and earlier) led to the great depression, and that FDR’s numerous programs and general interventionist style was responsible for its recovery. </w:t>
      </w:r>
    </w:p>
    <w:p w:rsidR="00AA420E" w:rsidRDefault="00AA420E" w:rsidP="00AA420E">
      <w:pPr>
        <w:rPr>
          <w:rFonts w:ascii="Arial" w:hAnsi="Arial" w:cs="Arial"/>
          <w:b/>
        </w:rPr>
      </w:pPr>
    </w:p>
    <w:p w:rsidR="00AA420E" w:rsidRPr="004E5085" w:rsidRDefault="00AA420E" w:rsidP="00AA420E">
      <w:pPr>
        <w:rPr>
          <w:rFonts w:ascii="Arial" w:hAnsi="Arial" w:cs="Arial"/>
          <w:b/>
        </w:rPr>
      </w:pPr>
      <w:r w:rsidRPr="004E5085">
        <w:rPr>
          <w:rFonts w:ascii="Arial" w:hAnsi="Arial" w:cs="Arial"/>
          <w:b/>
        </w:rPr>
        <w:t>Essential Questions</w:t>
      </w:r>
    </w:p>
    <w:p w:rsidR="00B72B37" w:rsidRDefault="00B72B37" w:rsidP="000A039D">
      <w:pPr>
        <w:rPr>
          <w:rFonts w:ascii="Arial" w:hAnsi="Arial" w:cs="Arial"/>
          <w:color w:val="000000"/>
        </w:rPr>
      </w:pPr>
    </w:p>
    <w:p w:rsidR="00AA420E" w:rsidRPr="000A039D" w:rsidRDefault="000A039D" w:rsidP="000A039D">
      <w:pPr>
        <w:rPr>
          <w:rFonts w:ascii="Arial" w:hAnsi="Arial" w:cs="Arial"/>
          <w:color w:val="000000"/>
        </w:rPr>
      </w:pPr>
      <w:r>
        <w:rPr>
          <w:rFonts w:ascii="Arial" w:hAnsi="Arial" w:cs="Arial"/>
          <w:color w:val="000000"/>
        </w:rPr>
        <w:t>What’s the role of the government in the economy? How much is too much or how little is too little? Who is responsible for a successful economy and why?</w:t>
      </w:r>
    </w:p>
    <w:p w:rsidR="00AA420E" w:rsidRPr="004E5085" w:rsidRDefault="00AA420E" w:rsidP="00AA420E">
      <w:pPr>
        <w:rPr>
          <w:rFonts w:ascii="Arial" w:hAnsi="Arial" w:cs="Arial"/>
          <w:b/>
          <w:color w:val="000000"/>
        </w:rPr>
      </w:pPr>
    </w:p>
    <w:p w:rsidR="00AA420E" w:rsidRPr="004E5085" w:rsidRDefault="00AA420E" w:rsidP="001D3155">
      <w:pPr>
        <w:pStyle w:val="Heading2"/>
      </w:pPr>
      <w:r w:rsidRPr="004E5085">
        <w:t>3. STANDARDS</w:t>
      </w:r>
    </w:p>
    <w:p w:rsidR="00AA420E" w:rsidRPr="004E5085" w:rsidRDefault="00AA420E" w:rsidP="00AA420E">
      <w:pPr>
        <w:rPr>
          <w:rFonts w:ascii="Arial" w:hAnsi="Arial" w:cs="Arial"/>
          <w:b/>
        </w:rPr>
      </w:pPr>
      <w:r w:rsidRPr="004E5085">
        <w:rPr>
          <w:rFonts w:ascii="Arial" w:hAnsi="Arial" w:cs="Arial"/>
          <w:b/>
        </w:rPr>
        <w:t xml:space="preserve">Content </w:t>
      </w:r>
      <w:r>
        <w:rPr>
          <w:rFonts w:ascii="Arial" w:hAnsi="Arial" w:cs="Arial"/>
          <w:b/>
        </w:rPr>
        <w:t xml:space="preserve">&amp; Common Core </w:t>
      </w:r>
      <w:r w:rsidRPr="004E5085">
        <w:rPr>
          <w:rFonts w:ascii="Arial" w:hAnsi="Arial" w:cs="Arial"/>
          <w:b/>
        </w:rPr>
        <w:t>Standards</w:t>
      </w:r>
    </w:p>
    <w:p w:rsidR="000A039D" w:rsidRDefault="000A039D" w:rsidP="000A039D">
      <w:pPr>
        <w:rPr>
          <w:rFonts w:ascii="Lato Light" w:hAnsi="Lato Light"/>
          <w:color w:val="202020"/>
          <w:sz w:val="23"/>
          <w:szCs w:val="23"/>
        </w:rPr>
      </w:pPr>
      <w:bookmarkStart w:id="0" w:name="CCSS.ELA-Literacy.RH.11-12.2"/>
      <w:r>
        <w:t>-</w:t>
      </w:r>
      <w:hyperlink r:id="rId5" w:history="1">
        <w:r>
          <w:rPr>
            <w:rStyle w:val="Hyperlink"/>
            <w:rFonts w:ascii="Lato Light" w:hAnsi="Lato Light"/>
            <w:caps/>
            <w:color w:val="373737"/>
            <w:sz w:val="16"/>
            <w:szCs w:val="16"/>
          </w:rPr>
          <w:t>CCSS.ELA-LITERACY.RH.11-12.2</w:t>
        </w:r>
      </w:hyperlink>
      <w:bookmarkEnd w:id="0"/>
      <w:r>
        <w:rPr>
          <w:rFonts w:ascii="Lato Light" w:hAnsi="Lato Light"/>
          <w:color w:val="202020"/>
          <w:sz w:val="23"/>
          <w:szCs w:val="23"/>
        </w:rPr>
        <w:br/>
        <w:t>Determine the central ideas or information of a primary or secondary source; provide an accurate summary that makes clear the relationships among the key details and ideas.</w:t>
      </w:r>
    </w:p>
    <w:p w:rsidR="000A039D" w:rsidRDefault="000A039D" w:rsidP="000A039D">
      <w:pPr>
        <w:rPr>
          <w:rFonts w:ascii="Lato Light" w:hAnsi="Lato Light"/>
          <w:color w:val="202020"/>
          <w:sz w:val="23"/>
          <w:szCs w:val="23"/>
        </w:rPr>
      </w:pPr>
    </w:p>
    <w:p w:rsidR="000A039D" w:rsidRDefault="000A039D" w:rsidP="000A039D">
      <w:pPr>
        <w:rPr>
          <w:rFonts w:ascii="Lato Light" w:hAnsi="Lato Light"/>
          <w:color w:val="202020"/>
          <w:sz w:val="23"/>
          <w:szCs w:val="23"/>
        </w:rPr>
      </w:pPr>
      <w:bookmarkStart w:id="1" w:name="CCSS.ELA-Literacy.RH.11-12.5"/>
      <w:r>
        <w:t>-</w:t>
      </w:r>
      <w:hyperlink r:id="rId6" w:history="1">
        <w:r>
          <w:rPr>
            <w:rStyle w:val="Hyperlink"/>
            <w:rFonts w:ascii="Lato Light" w:hAnsi="Lato Light"/>
            <w:caps/>
            <w:color w:val="373737"/>
            <w:sz w:val="16"/>
            <w:szCs w:val="16"/>
          </w:rPr>
          <w:t>CCSS.ELA-LITERACY.RH.11-12.5</w:t>
        </w:r>
      </w:hyperlink>
      <w:bookmarkEnd w:id="1"/>
      <w:r>
        <w:rPr>
          <w:rFonts w:ascii="Lato Light" w:hAnsi="Lato Light"/>
          <w:color w:val="202020"/>
          <w:sz w:val="23"/>
          <w:szCs w:val="23"/>
        </w:rPr>
        <w:br/>
        <w:t>Analyze in detail how a complex primary source is structured, including how key sentences, paragraphs, and larger portions of the text contribute to the whole.</w:t>
      </w:r>
    </w:p>
    <w:p w:rsidR="000A039D" w:rsidRDefault="000A039D" w:rsidP="000A039D">
      <w:pPr>
        <w:rPr>
          <w:rFonts w:ascii="Lato Light" w:hAnsi="Lato Light"/>
          <w:color w:val="202020"/>
          <w:sz w:val="23"/>
          <w:szCs w:val="23"/>
        </w:rPr>
      </w:pPr>
    </w:p>
    <w:p w:rsidR="000A039D" w:rsidRDefault="000A039D" w:rsidP="000A039D">
      <w:r>
        <w:rPr>
          <w:rFonts w:ascii="Lato Light" w:hAnsi="Lato Light"/>
          <w:color w:val="202020"/>
          <w:sz w:val="23"/>
          <w:szCs w:val="23"/>
        </w:rPr>
        <w:t>-</w:t>
      </w:r>
      <w:bookmarkStart w:id="2" w:name="CCSS.ELA-Literacy.RH.11-12.7"/>
      <w:r w:rsidRPr="000A039D">
        <w:t xml:space="preserve"> </w:t>
      </w:r>
      <w:hyperlink r:id="rId7" w:history="1">
        <w:r>
          <w:rPr>
            <w:rStyle w:val="Hyperlink"/>
            <w:rFonts w:ascii="Lato Light" w:hAnsi="Lato Light"/>
            <w:caps/>
            <w:color w:val="373737"/>
            <w:sz w:val="16"/>
            <w:szCs w:val="16"/>
          </w:rPr>
          <w:t>CCSS.ELA-LITERACY.RH.11-12.7</w:t>
        </w:r>
      </w:hyperlink>
      <w:bookmarkEnd w:id="2"/>
      <w:r>
        <w:rPr>
          <w:rFonts w:ascii="Lato Light" w:hAnsi="Lato Light"/>
          <w:color w:val="202020"/>
          <w:sz w:val="23"/>
          <w:szCs w:val="23"/>
        </w:rPr>
        <w:br/>
        <w:t>Integrate and evaluate multiple sources of information presented in diverse formats and media (e.g., visually, quantitatively, as well as in words) in order to address a question or solve a problem.</w:t>
      </w:r>
    </w:p>
    <w:p w:rsidR="000A039D" w:rsidRDefault="000A039D" w:rsidP="000A039D"/>
    <w:p w:rsidR="000A039D" w:rsidRDefault="000A039D" w:rsidP="000A039D"/>
    <w:p w:rsidR="00AA420E" w:rsidRPr="004E5085" w:rsidRDefault="00AA420E" w:rsidP="00AA420E">
      <w:pPr>
        <w:rPr>
          <w:rFonts w:ascii="Arial" w:hAnsi="Arial" w:cs="Arial"/>
          <w:b/>
        </w:rPr>
      </w:pPr>
      <w:r w:rsidRPr="004E5085">
        <w:rPr>
          <w:rFonts w:ascii="Arial" w:hAnsi="Arial" w:cs="Arial"/>
          <w:b/>
        </w:rPr>
        <w:t>ELD Standards</w:t>
      </w:r>
    </w:p>
    <w:p w:rsidR="000A039D" w:rsidRPr="000A039D" w:rsidRDefault="000A039D" w:rsidP="000A039D">
      <w:pPr>
        <w:ind w:firstLine="720"/>
        <w:rPr>
          <w:rFonts w:ascii="Arial" w:hAnsi="Arial" w:cs="Arial"/>
          <w:color w:val="000000"/>
        </w:rPr>
      </w:pPr>
      <w:r w:rsidRPr="000A039D">
        <w:rPr>
          <w:rFonts w:ascii="Arial" w:hAnsi="Arial" w:cs="Arial"/>
          <w:color w:val="000000"/>
        </w:rPr>
        <w:t>7</w:t>
      </w:r>
      <w:r w:rsidRPr="000A039D">
        <w:rPr>
          <w:rFonts w:ascii="Arial" w:hAnsi="Arial" w:cs="Arial"/>
          <w:b/>
          <w:color w:val="000000"/>
        </w:rPr>
        <w:t>. Evaluating language choices</w:t>
      </w:r>
    </w:p>
    <w:p w:rsidR="000A039D" w:rsidRPr="000A039D" w:rsidRDefault="000A039D" w:rsidP="000A039D">
      <w:pPr>
        <w:rPr>
          <w:rFonts w:ascii="Arial" w:hAnsi="Arial" w:cs="Arial"/>
          <w:color w:val="000000"/>
        </w:rPr>
      </w:pPr>
      <w:r w:rsidRPr="000A039D">
        <w:rPr>
          <w:rFonts w:ascii="Arial" w:hAnsi="Arial" w:cs="Arial"/>
          <w:color w:val="000000"/>
        </w:rPr>
        <w:t>Explain how successfully writers and</w:t>
      </w:r>
      <w:r>
        <w:rPr>
          <w:rFonts w:ascii="Arial" w:hAnsi="Arial" w:cs="Arial"/>
          <w:color w:val="000000"/>
        </w:rPr>
        <w:t xml:space="preserve"> </w:t>
      </w:r>
      <w:r w:rsidRPr="000A039D">
        <w:rPr>
          <w:rFonts w:ascii="Arial" w:hAnsi="Arial" w:cs="Arial"/>
          <w:color w:val="000000"/>
        </w:rPr>
        <w:t>speakers structure texts and use</w:t>
      </w:r>
      <w:r>
        <w:rPr>
          <w:rFonts w:ascii="Arial" w:hAnsi="Arial" w:cs="Arial"/>
          <w:color w:val="000000"/>
        </w:rPr>
        <w:t xml:space="preserve"> </w:t>
      </w:r>
      <w:r w:rsidRPr="000A039D">
        <w:rPr>
          <w:rFonts w:ascii="Arial" w:hAnsi="Arial" w:cs="Arial"/>
          <w:color w:val="000000"/>
        </w:rPr>
        <w:t>l</w:t>
      </w:r>
      <w:r>
        <w:rPr>
          <w:rFonts w:ascii="Arial" w:hAnsi="Arial" w:cs="Arial"/>
          <w:color w:val="000000"/>
        </w:rPr>
        <w:t xml:space="preserve">anguage (e.g., specific word or </w:t>
      </w:r>
      <w:r w:rsidRPr="000A039D">
        <w:rPr>
          <w:rFonts w:ascii="Arial" w:hAnsi="Arial" w:cs="Arial"/>
          <w:color w:val="000000"/>
        </w:rPr>
        <w:t>ph</w:t>
      </w:r>
      <w:r>
        <w:rPr>
          <w:rFonts w:ascii="Arial" w:hAnsi="Arial" w:cs="Arial"/>
          <w:color w:val="000000"/>
        </w:rPr>
        <w:t xml:space="preserve">rasing choices) to persuade the </w:t>
      </w:r>
      <w:r w:rsidRPr="000A039D">
        <w:rPr>
          <w:rFonts w:ascii="Arial" w:hAnsi="Arial" w:cs="Arial"/>
          <w:color w:val="000000"/>
        </w:rPr>
        <w:t>reader (e.g., by providing well</w:t>
      </w:r>
      <w:r w:rsidRPr="000A039D">
        <w:rPr>
          <w:rFonts w:ascii="Noteworthy Light" w:hAnsi="Noteworthy Light" w:cs="Noteworthy Light"/>
          <w:color w:val="000000"/>
        </w:rPr>
        <w:t>‐</w:t>
      </w:r>
      <w:r>
        <w:rPr>
          <w:rFonts w:ascii="Arial" w:hAnsi="Arial" w:cs="Arial"/>
          <w:color w:val="000000"/>
        </w:rPr>
        <w:t xml:space="preserve">worded evidence to support claims or </w:t>
      </w:r>
      <w:r w:rsidRPr="000A039D">
        <w:rPr>
          <w:rFonts w:ascii="Arial" w:hAnsi="Arial" w:cs="Arial"/>
          <w:color w:val="000000"/>
        </w:rPr>
        <w:t>conn</w:t>
      </w:r>
      <w:r>
        <w:rPr>
          <w:rFonts w:ascii="Arial" w:hAnsi="Arial" w:cs="Arial"/>
          <w:color w:val="000000"/>
        </w:rPr>
        <w:t xml:space="preserve">ecting points in an argument in </w:t>
      </w:r>
      <w:r w:rsidRPr="000A039D">
        <w:rPr>
          <w:rFonts w:ascii="Arial" w:hAnsi="Arial" w:cs="Arial"/>
          <w:color w:val="000000"/>
        </w:rPr>
        <w:t>specific ways) or create other specific</w:t>
      </w:r>
    </w:p>
    <w:p w:rsidR="000A039D" w:rsidRPr="000A039D" w:rsidRDefault="000A039D" w:rsidP="000A039D">
      <w:pPr>
        <w:rPr>
          <w:rFonts w:ascii="Arial" w:hAnsi="Arial" w:cs="Arial"/>
          <w:color w:val="000000"/>
        </w:rPr>
      </w:pPr>
      <w:r w:rsidRPr="000A039D">
        <w:rPr>
          <w:rFonts w:ascii="Arial" w:hAnsi="Arial" w:cs="Arial"/>
          <w:color w:val="000000"/>
        </w:rPr>
        <w:t>effects, with light support.</w:t>
      </w:r>
    </w:p>
    <w:p w:rsidR="000A039D" w:rsidRPr="000A039D" w:rsidRDefault="000A039D" w:rsidP="000A039D">
      <w:pPr>
        <w:ind w:firstLine="720"/>
        <w:rPr>
          <w:rFonts w:ascii="Arial" w:hAnsi="Arial" w:cs="Arial"/>
          <w:color w:val="000000"/>
        </w:rPr>
      </w:pPr>
    </w:p>
    <w:p w:rsidR="000A039D" w:rsidRPr="000A039D" w:rsidRDefault="000A039D" w:rsidP="000A039D">
      <w:pPr>
        <w:rPr>
          <w:rFonts w:ascii="Arial" w:hAnsi="Arial" w:cs="Arial"/>
          <w:b/>
          <w:color w:val="000000"/>
        </w:rPr>
      </w:pPr>
      <w:r w:rsidRPr="000A039D">
        <w:rPr>
          <w:rFonts w:ascii="Arial" w:hAnsi="Arial" w:cs="Arial"/>
          <w:b/>
          <w:color w:val="000000"/>
        </w:rPr>
        <w:t>8. Analyzing language choices</w:t>
      </w:r>
    </w:p>
    <w:p w:rsidR="000A039D" w:rsidRPr="000A039D" w:rsidRDefault="000A039D" w:rsidP="000A039D">
      <w:pPr>
        <w:ind w:firstLine="720"/>
        <w:rPr>
          <w:rFonts w:ascii="Arial" w:hAnsi="Arial" w:cs="Arial"/>
          <w:color w:val="000000"/>
        </w:rPr>
      </w:pPr>
    </w:p>
    <w:p w:rsidR="000A039D" w:rsidRDefault="000A039D" w:rsidP="000A039D">
      <w:pPr>
        <w:rPr>
          <w:rFonts w:ascii="Arial" w:hAnsi="Arial" w:cs="Arial"/>
          <w:color w:val="000000"/>
        </w:rPr>
      </w:pPr>
      <w:r w:rsidRPr="000A039D">
        <w:rPr>
          <w:rFonts w:ascii="Arial" w:hAnsi="Arial" w:cs="Arial"/>
          <w:color w:val="000000"/>
        </w:rPr>
        <w:t>Expl</w:t>
      </w:r>
      <w:r>
        <w:rPr>
          <w:rFonts w:ascii="Arial" w:hAnsi="Arial" w:cs="Arial"/>
          <w:color w:val="000000"/>
        </w:rPr>
        <w:t xml:space="preserve">ain how a writer’s or speaker’s </w:t>
      </w:r>
      <w:r w:rsidRPr="000A039D">
        <w:rPr>
          <w:rFonts w:ascii="Arial" w:hAnsi="Arial" w:cs="Arial"/>
          <w:color w:val="000000"/>
        </w:rPr>
        <w:t xml:space="preserve">choice of </w:t>
      </w:r>
      <w:r>
        <w:rPr>
          <w:rFonts w:ascii="Arial" w:hAnsi="Arial" w:cs="Arial"/>
          <w:color w:val="000000"/>
        </w:rPr>
        <w:t xml:space="preserve">a variety of different types of </w:t>
      </w:r>
      <w:r w:rsidRPr="000A039D">
        <w:rPr>
          <w:rFonts w:ascii="Arial" w:hAnsi="Arial" w:cs="Arial"/>
          <w:color w:val="000000"/>
        </w:rPr>
        <w:t>phra</w:t>
      </w:r>
      <w:r>
        <w:rPr>
          <w:rFonts w:ascii="Arial" w:hAnsi="Arial" w:cs="Arial"/>
          <w:color w:val="000000"/>
        </w:rPr>
        <w:t xml:space="preserve">sing or words (e.g., hyperbole, </w:t>
      </w:r>
      <w:r w:rsidRPr="000A039D">
        <w:rPr>
          <w:rFonts w:ascii="Arial" w:hAnsi="Arial" w:cs="Arial"/>
          <w:color w:val="000000"/>
        </w:rPr>
        <w:t>varyi</w:t>
      </w:r>
      <w:r>
        <w:rPr>
          <w:rFonts w:ascii="Arial" w:hAnsi="Arial" w:cs="Arial"/>
          <w:color w:val="000000"/>
        </w:rPr>
        <w:t xml:space="preserve">ng connotations, the cumulative </w:t>
      </w:r>
      <w:r w:rsidRPr="000A039D">
        <w:rPr>
          <w:rFonts w:ascii="Arial" w:hAnsi="Arial" w:cs="Arial"/>
          <w:color w:val="000000"/>
        </w:rPr>
        <w:t>i</w:t>
      </w:r>
      <w:r>
        <w:rPr>
          <w:rFonts w:ascii="Arial" w:hAnsi="Arial" w:cs="Arial"/>
          <w:color w:val="000000"/>
        </w:rPr>
        <w:t xml:space="preserve">mpact of word choices) produces </w:t>
      </w:r>
      <w:r w:rsidRPr="000A039D">
        <w:rPr>
          <w:rFonts w:ascii="Arial" w:hAnsi="Arial" w:cs="Arial"/>
          <w:color w:val="000000"/>
        </w:rPr>
        <w:t>nuanc</w:t>
      </w:r>
      <w:r>
        <w:rPr>
          <w:rFonts w:ascii="Arial" w:hAnsi="Arial" w:cs="Arial"/>
          <w:color w:val="000000"/>
        </w:rPr>
        <w:t xml:space="preserve">es and different effects on the </w:t>
      </w:r>
      <w:r w:rsidRPr="000A039D">
        <w:rPr>
          <w:rFonts w:ascii="Arial" w:hAnsi="Arial" w:cs="Arial"/>
          <w:color w:val="000000"/>
        </w:rPr>
        <w:t>audience.</w:t>
      </w:r>
    </w:p>
    <w:p w:rsidR="000A039D" w:rsidRDefault="000A039D" w:rsidP="000A039D">
      <w:pPr>
        <w:rPr>
          <w:rFonts w:ascii="Arial" w:hAnsi="Arial" w:cs="Arial"/>
          <w:color w:val="000000"/>
        </w:rPr>
      </w:pPr>
    </w:p>
    <w:p w:rsidR="000A039D" w:rsidRDefault="000A039D" w:rsidP="000A039D">
      <w:pPr>
        <w:rPr>
          <w:rFonts w:ascii="Arial" w:hAnsi="Arial" w:cs="Arial"/>
          <w:color w:val="000000"/>
        </w:rPr>
      </w:pPr>
    </w:p>
    <w:p w:rsidR="000A039D" w:rsidRPr="000A039D" w:rsidRDefault="000A039D" w:rsidP="000A039D">
      <w:pPr>
        <w:rPr>
          <w:rFonts w:ascii="Arial" w:hAnsi="Arial" w:cs="Arial"/>
          <w:b/>
          <w:color w:val="000000"/>
        </w:rPr>
      </w:pPr>
      <w:r w:rsidRPr="000A039D">
        <w:rPr>
          <w:rFonts w:ascii="Arial" w:hAnsi="Arial" w:cs="Arial"/>
          <w:b/>
          <w:color w:val="000000"/>
        </w:rPr>
        <w:t>1. Exchanging information/ideas</w:t>
      </w:r>
    </w:p>
    <w:p w:rsidR="000A039D" w:rsidRPr="000A039D" w:rsidRDefault="000A039D" w:rsidP="000A039D">
      <w:pPr>
        <w:rPr>
          <w:rFonts w:ascii="Arial" w:hAnsi="Arial" w:cs="Arial"/>
          <w:color w:val="000000"/>
        </w:rPr>
      </w:pPr>
      <w:r w:rsidRPr="000A039D">
        <w:rPr>
          <w:rFonts w:ascii="Arial" w:hAnsi="Arial" w:cs="Arial"/>
          <w:color w:val="000000"/>
        </w:rPr>
        <w:t>Contribu</w:t>
      </w:r>
      <w:r>
        <w:rPr>
          <w:rFonts w:ascii="Arial" w:hAnsi="Arial" w:cs="Arial"/>
          <w:color w:val="000000"/>
        </w:rPr>
        <w:t xml:space="preserve">te to class, group, and partner </w:t>
      </w:r>
      <w:r w:rsidRPr="000A039D">
        <w:rPr>
          <w:rFonts w:ascii="Arial" w:hAnsi="Arial" w:cs="Arial"/>
          <w:color w:val="000000"/>
        </w:rPr>
        <w:t>discussio</w:t>
      </w:r>
      <w:r>
        <w:rPr>
          <w:rFonts w:ascii="Arial" w:hAnsi="Arial" w:cs="Arial"/>
          <w:color w:val="000000"/>
        </w:rPr>
        <w:t xml:space="preserve">ns, sustaining conversations on </w:t>
      </w:r>
      <w:r w:rsidRPr="000A039D">
        <w:rPr>
          <w:rFonts w:ascii="Arial" w:hAnsi="Arial" w:cs="Arial"/>
          <w:color w:val="000000"/>
        </w:rPr>
        <w:t>a variety of age and grade</w:t>
      </w:r>
      <w:r w:rsidRPr="000A039D">
        <w:rPr>
          <w:rFonts w:ascii="Noteworthy Light" w:hAnsi="Noteworthy Light" w:cs="Noteworthy Light"/>
          <w:color w:val="000000"/>
        </w:rPr>
        <w:t>‐</w:t>
      </w:r>
      <w:r>
        <w:rPr>
          <w:rFonts w:ascii="Arial" w:hAnsi="Arial" w:cs="Arial"/>
          <w:color w:val="000000"/>
        </w:rPr>
        <w:t xml:space="preserve">appropriate </w:t>
      </w:r>
      <w:r w:rsidRPr="000A039D">
        <w:rPr>
          <w:rFonts w:ascii="Arial" w:hAnsi="Arial" w:cs="Arial"/>
          <w:color w:val="000000"/>
        </w:rPr>
        <w:t>academic topics by following turn</w:t>
      </w:r>
      <w:r w:rsidRPr="000A039D">
        <w:rPr>
          <w:rFonts w:ascii="Noteworthy Light" w:hAnsi="Noteworthy Light" w:cs="Noteworthy Light"/>
          <w:color w:val="000000"/>
        </w:rPr>
        <w:t>‐</w:t>
      </w:r>
      <w:r>
        <w:rPr>
          <w:rFonts w:ascii="Arial" w:hAnsi="Arial" w:cs="Arial"/>
          <w:color w:val="000000"/>
        </w:rPr>
        <w:t xml:space="preserve">taking </w:t>
      </w:r>
      <w:r w:rsidRPr="000A039D">
        <w:rPr>
          <w:rFonts w:ascii="Arial" w:hAnsi="Arial" w:cs="Arial"/>
          <w:color w:val="000000"/>
        </w:rPr>
        <w:t>rules,</w:t>
      </w:r>
      <w:r>
        <w:rPr>
          <w:rFonts w:ascii="Arial" w:hAnsi="Arial" w:cs="Arial"/>
          <w:color w:val="000000"/>
        </w:rPr>
        <w:t xml:space="preserve"> asking and answering relevant, </w:t>
      </w:r>
      <w:r w:rsidRPr="000A039D">
        <w:rPr>
          <w:rFonts w:ascii="Arial" w:hAnsi="Arial" w:cs="Arial"/>
          <w:color w:val="000000"/>
        </w:rPr>
        <w:t>on</w:t>
      </w:r>
      <w:r w:rsidRPr="000A039D">
        <w:rPr>
          <w:rFonts w:ascii="Noteworthy Light" w:hAnsi="Noteworthy Light" w:cs="Noteworthy Light"/>
          <w:color w:val="000000"/>
        </w:rPr>
        <w:t>‐</w:t>
      </w:r>
      <w:r w:rsidRPr="000A039D">
        <w:rPr>
          <w:rFonts w:ascii="Arial" w:hAnsi="Arial" w:cs="Arial"/>
          <w:color w:val="000000"/>
        </w:rPr>
        <w:t>top</w:t>
      </w:r>
      <w:r>
        <w:rPr>
          <w:rFonts w:ascii="Arial" w:hAnsi="Arial" w:cs="Arial"/>
          <w:color w:val="000000"/>
        </w:rPr>
        <w:t xml:space="preserve">ic questions, affirming others, </w:t>
      </w:r>
      <w:r w:rsidRPr="000A039D">
        <w:rPr>
          <w:rFonts w:ascii="Arial" w:hAnsi="Arial" w:cs="Arial"/>
          <w:color w:val="000000"/>
        </w:rPr>
        <w:t>and providing coherent and well</w:t>
      </w:r>
      <w:r w:rsidRPr="000A039D">
        <w:rPr>
          <w:rFonts w:ascii="Noteworthy Light" w:hAnsi="Noteworthy Light" w:cs="Noteworthy Light"/>
          <w:color w:val="000000"/>
        </w:rPr>
        <w:t>‐</w:t>
      </w:r>
      <w:r>
        <w:rPr>
          <w:rFonts w:ascii="Arial" w:hAnsi="Arial" w:cs="Arial"/>
          <w:color w:val="000000"/>
        </w:rPr>
        <w:t xml:space="preserve"> </w:t>
      </w:r>
      <w:r w:rsidRPr="000A039D">
        <w:rPr>
          <w:rFonts w:ascii="Arial" w:hAnsi="Arial" w:cs="Arial"/>
          <w:color w:val="000000"/>
        </w:rPr>
        <w:t>arti</w:t>
      </w:r>
      <w:r>
        <w:rPr>
          <w:rFonts w:ascii="Arial" w:hAnsi="Arial" w:cs="Arial"/>
          <w:color w:val="000000"/>
        </w:rPr>
        <w:t xml:space="preserve">culated comments and additional </w:t>
      </w:r>
      <w:r w:rsidRPr="000A039D">
        <w:rPr>
          <w:rFonts w:ascii="Arial" w:hAnsi="Arial" w:cs="Arial"/>
          <w:color w:val="000000"/>
        </w:rPr>
        <w:t>information.</w:t>
      </w:r>
    </w:p>
    <w:p w:rsidR="00AA420E" w:rsidRPr="004E5085" w:rsidRDefault="00AA420E" w:rsidP="00AA420E">
      <w:pPr>
        <w:ind w:firstLine="720"/>
        <w:rPr>
          <w:rFonts w:ascii="Arial" w:hAnsi="Arial" w:cs="Arial"/>
          <w:color w:val="000000"/>
        </w:rPr>
      </w:pPr>
    </w:p>
    <w:p w:rsidR="00AA420E" w:rsidRPr="004E5085" w:rsidRDefault="00AA420E" w:rsidP="00AA420E">
      <w:pPr>
        <w:rPr>
          <w:rFonts w:ascii="Arial" w:hAnsi="Arial" w:cs="Arial"/>
          <w:b/>
          <w:color w:val="000000"/>
        </w:rPr>
      </w:pPr>
    </w:p>
    <w:p w:rsidR="00AA420E" w:rsidRPr="004E5085" w:rsidRDefault="00AA420E" w:rsidP="001D3155">
      <w:pPr>
        <w:pStyle w:val="Heading2"/>
      </w:pPr>
      <w:r w:rsidRPr="004E5085">
        <w:t>4. UNIT OBJECTIVES</w:t>
      </w:r>
    </w:p>
    <w:p w:rsidR="002D3F52" w:rsidRPr="002D3F52" w:rsidRDefault="002D3F52" w:rsidP="00AA420E">
      <w:pPr>
        <w:contextualSpacing/>
        <w:rPr>
          <w:rFonts w:ascii="Arial" w:hAnsi="Arial" w:cs="Arial"/>
          <w:color w:val="000000"/>
        </w:rPr>
      </w:pPr>
      <w:r w:rsidRPr="002D3F52">
        <w:rPr>
          <w:rFonts w:ascii="Arial" w:hAnsi="Arial" w:cs="Arial"/>
          <w:b/>
          <w:color w:val="000000"/>
        </w:rPr>
        <w:t>Cognitive:</w:t>
      </w:r>
      <w:r>
        <w:rPr>
          <w:rFonts w:ascii="Arial" w:hAnsi="Arial" w:cs="Arial"/>
          <w:b/>
          <w:color w:val="000000"/>
        </w:rPr>
        <w:t xml:space="preserve"> </w:t>
      </w:r>
      <w:r>
        <w:rPr>
          <w:rFonts w:ascii="Arial" w:hAnsi="Arial" w:cs="Arial"/>
          <w:color w:val="000000"/>
        </w:rPr>
        <w:t>Students will be able to analyze the effects of FDR’s New Deal as well as causes of the Great Depression.</w:t>
      </w:r>
    </w:p>
    <w:p w:rsidR="002D3F52" w:rsidRDefault="002D3F52" w:rsidP="00AA420E">
      <w:pPr>
        <w:contextualSpacing/>
        <w:rPr>
          <w:rFonts w:ascii="Arial" w:hAnsi="Arial" w:cs="Arial"/>
          <w:color w:val="000000"/>
        </w:rPr>
      </w:pPr>
      <w:r w:rsidRPr="002D3F52">
        <w:rPr>
          <w:rFonts w:ascii="Arial" w:hAnsi="Arial" w:cs="Arial"/>
          <w:b/>
          <w:color w:val="000000"/>
        </w:rPr>
        <w:t>Language:</w:t>
      </w:r>
      <w:r>
        <w:rPr>
          <w:rFonts w:ascii="Arial" w:hAnsi="Arial" w:cs="Arial"/>
          <w:color w:val="000000"/>
        </w:rPr>
        <w:t xml:space="preserve"> Students will be able to identify key programs for FDR’s New Deal including the vocabulary necessary for them. </w:t>
      </w:r>
    </w:p>
    <w:p w:rsidR="00AA420E" w:rsidRPr="002D3F52" w:rsidRDefault="002D3F52" w:rsidP="00AA420E">
      <w:pPr>
        <w:contextualSpacing/>
        <w:rPr>
          <w:rFonts w:ascii="Arial" w:hAnsi="Arial" w:cs="Arial"/>
          <w:color w:val="000000"/>
        </w:rPr>
      </w:pPr>
      <w:r w:rsidRPr="002D3F52">
        <w:rPr>
          <w:rFonts w:ascii="Arial" w:hAnsi="Arial" w:cs="Arial"/>
          <w:b/>
          <w:color w:val="000000"/>
        </w:rPr>
        <w:t xml:space="preserve">Affective: </w:t>
      </w:r>
      <w:r>
        <w:rPr>
          <w:rFonts w:ascii="Arial" w:hAnsi="Arial" w:cs="Arial"/>
          <w:color w:val="000000"/>
        </w:rPr>
        <w:t xml:space="preserve">Students will be able to opine about what they believe the federal government’s role is in our economy, citing evidence from FDR and Obama’s economic plans. </w:t>
      </w:r>
    </w:p>
    <w:p w:rsidR="00B72B37" w:rsidRDefault="00B72B37">
      <w:pPr>
        <w:rPr>
          <w:rFonts w:ascii="Arial" w:hAnsi="Arial" w:cs="Arial"/>
          <w:b/>
        </w:rPr>
      </w:pPr>
    </w:p>
    <w:p w:rsidR="00B72B37" w:rsidRDefault="00B72B37">
      <w:pPr>
        <w:rPr>
          <w:rFonts w:ascii="Arial" w:hAnsi="Arial" w:cs="Arial"/>
        </w:rPr>
      </w:pPr>
      <w:r>
        <w:rPr>
          <w:rFonts w:ascii="Arial" w:hAnsi="Arial" w:cs="Arial"/>
        </w:rPr>
        <w:t>Students will be able to analyze the effects of the New Deal and evaluate the effects that the lasting programs have on today’s society.</w:t>
      </w:r>
    </w:p>
    <w:p w:rsidR="00AA420E" w:rsidRDefault="00B72B37">
      <w:pPr>
        <w:rPr>
          <w:rFonts w:ascii="Arial" w:hAnsi="Arial" w:cs="Arial"/>
          <w:b/>
        </w:rPr>
      </w:pPr>
      <w:r>
        <w:rPr>
          <w:rFonts w:ascii="Arial" w:hAnsi="Arial" w:cs="Arial"/>
        </w:rPr>
        <w:t>I will evaluate students’ performance through my assessments. Some will be observational, but I also will be requiring an essay that requires students to analyze, evaluate and use higher level thinking skills. Objectives will be cognitive and language throughout. Language especially on day 5 and 2.</w:t>
      </w:r>
      <w:r w:rsidR="00AA420E">
        <w:rPr>
          <w:rFonts w:ascii="Arial" w:hAnsi="Arial" w:cs="Arial"/>
          <w:b/>
        </w:rPr>
        <w:br w:type="page"/>
      </w:r>
    </w:p>
    <w:p w:rsidR="00AA420E" w:rsidRPr="004E5085" w:rsidRDefault="00AA420E" w:rsidP="001D3155">
      <w:pPr>
        <w:pStyle w:val="Heading2"/>
      </w:pPr>
      <w:r w:rsidRPr="004E5085">
        <w:t>5. ASSESSMENT PLAN</w:t>
      </w:r>
    </w:p>
    <w:p w:rsidR="00AA420E" w:rsidRDefault="00AA420E" w:rsidP="00AA420E">
      <w:pPr>
        <w:rPr>
          <w:rFonts w:ascii="Arial" w:hAnsi="Arial" w:cs="Arial"/>
          <w:bCs/>
          <w:color w:val="000000"/>
        </w:rPr>
      </w:pPr>
      <w:r w:rsidRPr="004E5085">
        <w:rPr>
          <w:rFonts w:ascii="Arial" w:hAnsi="Arial" w:cs="Arial"/>
        </w:rPr>
        <w:t xml:space="preserve">Have an assessment for every objective and standard in unit. Cross-reference the objective and standard for each assessment. </w:t>
      </w:r>
      <w:r w:rsidRPr="004E5085">
        <w:rPr>
          <w:rFonts w:ascii="Arial" w:hAnsi="Arial" w:cs="Arial"/>
          <w:bCs/>
          <w:color w:val="000000"/>
        </w:rPr>
        <w:t>Example: Assessment (Objective/Standard #)</w:t>
      </w:r>
    </w:p>
    <w:p w:rsidR="00AA420E" w:rsidRPr="004E5085" w:rsidRDefault="00AA420E" w:rsidP="00AA420E">
      <w:pPr>
        <w:rPr>
          <w:rFonts w:ascii="Arial" w:hAnsi="Arial" w:cs="Arial"/>
        </w:rPr>
      </w:pPr>
    </w:p>
    <w:p w:rsidR="00AA420E" w:rsidRPr="004E5085" w:rsidRDefault="00AA420E" w:rsidP="00AA420E">
      <w:pPr>
        <w:rPr>
          <w:rFonts w:ascii="Arial" w:hAnsi="Arial" w:cs="Arial"/>
        </w:rPr>
      </w:pPr>
      <w:r w:rsidRPr="004E5085">
        <w:rPr>
          <w:rFonts w:ascii="Arial" w:hAnsi="Arial" w:cs="Arial"/>
        </w:rPr>
        <w:t>Include the following information about each assessment:</w:t>
      </w:r>
    </w:p>
    <w:p w:rsidR="00AA420E" w:rsidRPr="004E5085" w:rsidRDefault="00AA420E" w:rsidP="00AA420E">
      <w:pPr>
        <w:numPr>
          <w:ilvl w:val="0"/>
          <w:numId w:val="2"/>
        </w:numPr>
        <w:contextualSpacing/>
        <w:rPr>
          <w:rFonts w:ascii="Arial" w:hAnsi="Arial" w:cs="Arial"/>
          <w:b/>
        </w:rPr>
      </w:pPr>
      <w:r w:rsidRPr="004E5085">
        <w:rPr>
          <w:rFonts w:ascii="Arial" w:hAnsi="Arial" w:cs="Arial"/>
          <w:b/>
        </w:rPr>
        <w:t>Name of Assessment</w:t>
      </w:r>
    </w:p>
    <w:p w:rsidR="00AA420E" w:rsidRPr="004E5085" w:rsidRDefault="00AA420E" w:rsidP="00AA420E">
      <w:pPr>
        <w:numPr>
          <w:ilvl w:val="0"/>
          <w:numId w:val="2"/>
        </w:numPr>
        <w:contextualSpacing/>
        <w:rPr>
          <w:rFonts w:ascii="Arial" w:hAnsi="Arial" w:cs="Arial"/>
        </w:rPr>
      </w:pPr>
      <w:r w:rsidRPr="004E5085">
        <w:rPr>
          <w:rFonts w:ascii="Arial" w:hAnsi="Arial" w:cs="Arial"/>
          <w:b/>
        </w:rPr>
        <w:t>Formality:</w:t>
      </w:r>
      <w:r w:rsidRPr="004E5085">
        <w:rPr>
          <w:rFonts w:ascii="Arial" w:hAnsi="Arial" w:cs="Arial"/>
        </w:rPr>
        <w:t xml:space="preserve"> formal or informal</w:t>
      </w:r>
    </w:p>
    <w:p w:rsidR="00AA420E" w:rsidRPr="004E5085" w:rsidRDefault="00AA420E" w:rsidP="00AA420E">
      <w:pPr>
        <w:numPr>
          <w:ilvl w:val="0"/>
          <w:numId w:val="2"/>
        </w:numPr>
        <w:contextualSpacing/>
        <w:rPr>
          <w:rFonts w:ascii="Arial" w:hAnsi="Arial" w:cs="Arial"/>
        </w:rPr>
      </w:pPr>
      <w:r w:rsidRPr="004E5085">
        <w:rPr>
          <w:rFonts w:ascii="Arial" w:hAnsi="Arial" w:cs="Arial"/>
          <w:b/>
        </w:rPr>
        <w:t>Purpose:</w:t>
      </w:r>
      <w:r w:rsidRPr="004E5085">
        <w:rPr>
          <w:rFonts w:ascii="Arial" w:hAnsi="Arial" w:cs="Arial"/>
        </w:rPr>
        <w:t xml:space="preserve"> diagnostic, entry level, formative and summative</w:t>
      </w:r>
    </w:p>
    <w:p w:rsidR="00AA420E" w:rsidRPr="004E5085" w:rsidRDefault="00AA420E" w:rsidP="00AA420E">
      <w:pPr>
        <w:numPr>
          <w:ilvl w:val="0"/>
          <w:numId w:val="2"/>
        </w:numPr>
        <w:contextualSpacing/>
        <w:rPr>
          <w:rFonts w:ascii="Arial" w:hAnsi="Arial" w:cs="Arial"/>
        </w:rPr>
      </w:pPr>
      <w:r w:rsidRPr="004E5085">
        <w:rPr>
          <w:rFonts w:ascii="Arial" w:hAnsi="Arial" w:cs="Arial"/>
        </w:rPr>
        <w:t xml:space="preserve">Implementation Method: written </w:t>
      </w:r>
      <w:r w:rsidRPr="004E5085">
        <w:rPr>
          <w:rFonts w:ascii="Arial" w:hAnsi="Arial" w:cs="Arial"/>
          <w:i/>
          <w:iCs/>
          <w:color w:val="000000"/>
        </w:rPr>
        <w:t>(multiple choice, t/f, open ended essay, academic test preparation)</w:t>
      </w:r>
      <w:r w:rsidRPr="004E5085">
        <w:rPr>
          <w:rFonts w:ascii="Arial" w:hAnsi="Arial" w:cs="Arial"/>
        </w:rPr>
        <w:t>, verbal, performance …</w:t>
      </w:r>
    </w:p>
    <w:p w:rsidR="00AA420E" w:rsidRPr="004E5085" w:rsidRDefault="00AA420E" w:rsidP="00AA420E">
      <w:pPr>
        <w:numPr>
          <w:ilvl w:val="0"/>
          <w:numId w:val="2"/>
        </w:numPr>
        <w:contextualSpacing/>
        <w:rPr>
          <w:rFonts w:ascii="Arial" w:hAnsi="Arial" w:cs="Arial"/>
        </w:rPr>
      </w:pPr>
      <w:r w:rsidRPr="004E5085">
        <w:rPr>
          <w:rFonts w:ascii="Arial" w:hAnsi="Arial" w:cs="Arial"/>
          <w:b/>
        </w:rPr>
        <w:t>Communication of Expectations:</w:t>
      </w:r>
      <w:r w:rsidRPr="004E5085">
        <w:rPr>
          <w:rFonts w:ascii="Arial" w:hAnsi="Arial" w:cs="Arial"/>
        </w:rPr>
        <w:t xml:space="preserve"> modeling, supports, samples … (Optional)</w:t>
      </w:r>
    </w:p>
    <w:p w:rsidR="00AA420E" w:rsidRPr="004E5085" w:rsidRDefault="00AA420E" w:rsidP="00AA420E">
      <w:pPr>
        <w:numPr>
          <w:ilvl w:val="0"/>
          <w:numId w:val="2"/>
        </w:numPr>
        <w:contextualSpacing/>
        <w:rPr>
          <w:rFonts w:ascii="Arial" w:hAnsi="Arial" w:cs="Arial"/>
        </w:rPr>
      </w:pPr>
      <w:r w:rsidRPr="004E5085">
        <w:rPr>
          <w:rFonts w:ascii="Arial" w:hAnsi="Arial" w:cs="Arial"/>
          <w:b/>
        </w:rPr>
        <w:t>Evaluation Criteria:</w:t>
      </w:r>
      <w:r w:rsidRPr="004E5085">
        <w:rPr>
          <w:rFonts w:ascii="Arial" w:hAnsi="Arial" w:cs="Arial"/>
        </w:rPr>
        <w:t xml:space="preserve"> Provide one rubric for the unit. </w:t>
      </w:r>
    </w:p>
    <w:p w:rsidR="00AA420E" w:rsidRPr="004E5085" w:rsidRDefault="00AA420E" w:rsidP="00AA420E">
      <w:pPr>
        <w:numPr>
          <w:ilvl w:val="0"/>
          <w:numId w:val="2"/>
        </w:numPr>
        <w:contextualSpacing/>
        <w:rPr>
          <w:rFonts w:ascii="Arial" w:hAnsi="Arial" w:cs="Arial"/>
        </w:rPr>
      </w:pPr>
      <w:r w:rsidRPr="004E5085">
        <w:rPr>
          <w:rFonts w:ascii="Arial" w:hAnsi="Arial" w:cs="Arial"/>
        </w:rPr>
        <w:t>Feedback Strategies</w:t>
      </w:r>
    </w:p>
    <w:p w:rsidR="00AA420E" w:rsidRPr="004E5085" w:rsidRDefault="00AA420E" w:rsidP="00AA420E">
      <w:pPr>
        <w:numPr>
          <w:ilvl w:val="0"/>
          <w:numId w:val="2"/>
        </w:numPr>
        <w:contextualSpacing/>
        <w:rPr>
          <w:rFonts w:ascii="Arial" w:hAnsi="Arial" w:cs="Arial"/>
        </w:rPr>
      </w:pPr>
      <w:r w:rsidRPr="004E5085">
        <w:rPr>
          <w:rFonts w:ascii="Arial" w:hAnsi="Arial" w:cs="Arial"/>
          <w:b/>
        </w:rPr>
        <w:t>Student Self-Assessments:</w:t>
      </w:r>
      <w:r w:rsidRPr="004E5085">
        <w:rPr>
          <w:rFonts w:ascii="Arial" w:hAnsi="Arial" w:cs="Arial"/>
        </w:rPr>
        <w:t xml:space="preserve"> Provide one rubric for the unit.</w:t>
      </w:r>
    </w:p>
    <w:p w:rsidR="00AA420E" w:rsidRPr="004E5085" w:rsidRDefault="00AA420E" w:rsidP="00AA420E">
      <w:pPr>
        <w:rPr>
          <w:rFonts w:ascii="Arial" w:hAnsi="Arial" w:cs="Arial"/>
        </w:rPr>
      </w:pPr>
    </w:p>
    <w:p w:rsidR="00AA420E" w:rsidRPr="004E5085" w:rsidRDefault="00AA420E" w:rsidP="00AA420E">
      <w:pPr>
        <w:rPr>
          <w:rFonts w:ascii="Arial" w:hAnsi="Arial" w:cs="Arial"/>
          <w:b/>
          <w:color w:val="000000"/>
        </w:rPr>
      </w:pPr>
    </w:p>
    <w:p w:rsidR="001D3155" w:rsidRDefault="00AA420E" w:rsidP="001D3155">
      <w:pPr>
        <w:pStyle w:val="Heading2"/>
      </w:pPr>
      <w:r w:rsidRPr="004E5085">
        <w:t xml:space="preserve">6. STEPS OF INSTRUCTION </w:t>
      </w:r>
    </w:p>
    <w:p w:rsidR="00AA420E" w:rsidRPr="00CB766E" w:rsidRDefault="00AA420E" w:rsidP="00AA420E">
      <w:pPr>
        <w:rPr>
          <w:rFonts w:ascii="Arial" w:hAnsi="Arial" w:cs="Arial"/>
          <w:b/>
          <w:color w:val="000000"/>
        </w:rPr>
      </w:pPr>
      <w:r w:rsidRPr="00CB766E">
        <w:rPr>
          <w:rFonts w:ascii="Arial" w:hAnsi="Arial" w:cs="Arial"/>
          <w:b/>
          <w:color w:val="000000"/>
        </w:rPr>
        <w:t>CALENDAR</w:t>
      </w:r>
    </w:p>
    <w:p w:rsidR="00AA420E" w:rsidRDefault="00D9157C" w:rsidP="00AA420E">
      <w:pPr>
        <w:rPr>
          <w:rFonts w:ascii="Arial" w:hAnsi="Arial" w:cs="Arial"/>
          <w:color w:val="000000"/>
        </w:rPr>
      </w:pPr>
      <w:r>
        <w:rPr>
          <w:rFonts w:ascii="Arial" w:hAnsi="Arial" w:cs="Arial"/>
          <w:color w:val="000000"/>
        </w:rPr>
        <w:t>See below.</w:t>
      </w:r>
    </w:p>
    <w:p w:rsidR="00AA420E" w:rsidRDefault="00AA420E" w:rsidP="00AA420E">
      <w:pPr>
        <w:rPr>
          <w:rFonts w:ascii="Arial" w:hAnsi="Arial" w:cs="Arial"/>
          <w:color w:val="000000"/>
        </w:rPr>
      </w:pPr>
      <w:bookmarkStart w:id="3" w:name="_GoBack"/>
      <w:bookmarkEnd w:id="3"/>
    </w:p>
    <w:p w:rsidR="00AA420E" w:rsidRPr="00B72C94" w:rsidRDefault="00AA420E" w:rsidP="00AA420E">
      <w:pPr>
        <w:rPr>
          <w:rFonts w:ascii="Arial" w:hAnsi="Arial" w:cs="Arial"/>
          <w:b/>
          <w:color w:val="000000"/>
        </w:rPr>
      </w:pPr>
      <w:r w:rsidRPr="00B72C94">
        <w:rPr>
          <w:rFonts w:ascii="Arial" w:hAnsi="Arial" w:cs="Arial"/>
          <w:b/>
          <w:color w:val="000000"/>
        </w:rPr>
        <w:t>ANTICIPATORY SET</w:t>
      </w:r>
    </w:p>
    <w:p w:rsidR="00AA420E" w:rsidRPr="004E5085" w:rsidRDefault="00D9157C" w:rsidP="00AA420E">
      <w:pPr>
        <w:contextualSpacing/>
        <w:rPr>
          <w:rFonts w:ascii="Arial" w:hAnsi="Arial" w:cs="Arial"/>
          <w:color w:val="000000"/>
        </w:rPr>
      </w:pPr>
      <w:r>
        <w:rPr>
          <w:rFonts w:ascii="Arial" w:hAnsi="Arial" w:cs="Arial"/>
          <w:color w:val="000000"/>
        </w:rPr>
        <w:t>At the beginning of the unit, I will hook students by demonstrating the relevancy to today’s society. Our current president dealt with some of the same economic issues as FDR did. I will ask students, “Have you ever been in a financial crisis? Been broke but wanted to hang out with your friends? What did you do about it? What sorts of “programs” did you start to rejuvenate your bank account? Like get a job, start a savings program, etc.”</w:t>
      </w:r>
    </w:p>
    <w:p w:rsidR="00AA420E" w:rsidRDefault="00AA420E" w:rsidP="00AA420E">
      <w:pPr>
        <w:rPr>
          <w:rFonts w:ascii="Arial" w:hAnsi="Arial" w:cs="Arial"/>
          <w:color w:val="000000"/>
        </w:rPr>
      </w:pPr>
    </w:p>
    <w:p w:rsidR="00AA420E" w:rsidRPr="00B72C94" w:rsidRDefault="00AA420E" w:rsidP="00AA420E">
      <w:pPr>
        <w:rPr>
          <w:rFonts w:ascii="Arial" w:hAnsi="Arial" w:cs="Arial"/>
          <w:b/>
          <w:color w:val="000000"/>
        </w:rPr>
      </w:pPr>
      <w:r w:rsidRPr="00B72C94">
        <w:rPr>
          <w:rFonts w:ascii="Arial" w:hAnsi="Arial" w:cs="Arial"/>
          <w:b/>
          <w:color w:val="000000"/>
        </w:rPr>
        <w:t>CLOSURE</w:t>
      </w:r>
    </w:p>
    <w:p w:rsidR="00D9157C" w:rsidRDefault="00D9157C" w:rsidP="00AA420E">
      <w:pPr>
        <w:contextualSpacing/>
        <w:rPr>
          <w:rFonts w:ascii="Arial" w:hAnsi="Arial" w:cs="Arial"/>
          <w:color w:val="000000"/>
        </w:rPr>
      </w:pPr>
      <w:r>
        <w:rPr>
          <w:rFonts w:ascii="Arial" w:hAnsi="Arial" w:cs="Arial"/>
          <w:color w:val="000000"/>
        </w:rPr>
        <w:t xml:space="preserve">For closure, students will summarize all that they’ve learned throughout the unit, and then utilize higher level thinking to then apply that knowledge in new ways. Specifically, they will take their knowledge of FDR’s programs and write their opinion on the government’s role in society, then select specific programs from FDR and agree or disagree with them. Thus, they must demonstrate their understanding of the content presented in the unit through this summative assessment. </w:t>
      </w:r>
    </w:p>
    <w:p w:rsidR="00AA420E" w:rsidRPr="004E5085" w:rsidRDefault="00D9157C" w:rsidP="00AA420E">
      <w:pPr>
        <w:contextualSpacing/>
        <w:rPr>
          <w:rFonts w:ascii="Arial" w:hAnsi="Arial" w:cs="Arial"/>
          <w:color w:val="000000"/>
        </w:rPr>
      </w:pPr>
      <w:r>
        <w:rPr>
          <w:rFonts w:ascii="Arial" w:hAnsi="Arial" w:cs="Arial"/>
          <w:color w:val="000000"/>
        </w:rPr>
        <w:t>Students will transition to the next unit chronologically. They will see how the second world war ultimately was the final step in lifting us out of the Depression’s after-effects.</w:t>
      </w:r>
    </w:p>
    <w:p w:rsidR="00AA420E" w:rsidRPr="004E5085" w:rsidRDefault="00AA420E" w:rsidP="00AA420E">
      <w:pPr>
        <w:rPr>
          <w:rFonts w:ascii="Arial" w:hAnsi="Arial" w:cs="Arial"/>
          <w:color w:val="000000"/>
        </w:rPr>
      </w:pPr>
    </w:p>
    <w:p w:rsidR="00D9157C" w:rsidRPr="009A1439" w:rsidRDefault="00D9157C" w:rsidP="00D9157C">
      <w:pPr>
        <w:jc w:val="center"/>
        <w:rPr>
          <w:rFonts w:ascii="Arial" w:hAnsi="Arial" w:cs="Arial"/>
          <w:b/>
          <w:u w:val="single"/>
        </w:rPr>
      </w:pPr>
      <w:r>
        <w:rPr>
          <w:rFonts w:ascii="Arial" w:hAnsi="Arial" w:cs="Arial"/>
          <w:b/>
          <w:u w:val="single"/>
        </w:rPr>
        <w:t>Unit Plan</w:t>
      </w:r>
      <w:r>
        <w:rPr>
          <w:rFonts w:ascii="Arial" w:hAnsi="Arial" w:cs="Arial"/>
        </w:rPr>
        <w:t xml:space="preserve"> </w:t>
      </w:r>
      <w:r>
        <w:rPr>
          <w:rFonts w:ascii="Arial" w:hAnsi="Arial" w:cs="Arial"/>
          <w:b/>
          <w:u w:val="single"/>
        </w:rPr>
        <w:t>Calendar</w:t>
      </w:r>
      <w:r>
        <w:rPr>
          <w:rFonts w:ascii="Arial" w:hAnsi="Arial" w:cs="Arial"/>
        </w:rPr>
        <w:t xml:space="preserve">– </w:t>
      </w:r>
      <w:r>
        <w:rPr>
          <w:rFonts w:ascii="Arial" w:hAnsi="Arial" w:cs="Arial"/>
          <w:b/>
          <w:u w:val="single"/>
        </w:rPr>
        <w:t>New Deal/Great Depression</w:t>
      </w:r>
    </w:p>
    <w:p w:rsidR="00D9157C" w:rsidRDefault="00D9157C" w:rsidP="00D9157C">
      <w:pPr>
        <w:rPr>
          <w:rFonts w:ascii="Arial" w:hAnsi="Arial" w:cs="Arial"/>
          <w:b/>
          <w:u w:val="single"/>
        </w:rPr>
      </w:pPr>
    </w:p>
    <w:p w:rsidR="00D9157C" w:rsidRPr="004E5085" w:rsidRDefault="00D9157C" w:rsidP="00D9157C">
      <w:pPr>
        <w:rPr>
          <w:rFonts w:ascii="Arial" w:hAnsi="Arial" w:cs="Arial"/>
          <w:b/>
          <w:u w:val="single"/>
        </w:rPr>
      </w:pPr>
      <w:r w:rsidRPr="004E5085">
        <w:rPr>
          <w:rFonts w:ascii="Arial" w:hAnsi="Arial" w:cs="Arial"/>
          <w:b/>
          <w:u w:val="single"/>
        </w:rPr>
        <w:t>DAY 1</w:t>
      </w:r>
    </w:p>
    <w:p w:rsidR="00D9157C" w:rsidRPr="004E5085" w:rsidRDefault="00D9157C" w:rsidP="00D9157C">
      <w:pPr>
        <w:rPr>
          <w:rFonts w:ascii="Arial" w:hAnsi="Arial" w:cs="Arial"/>
          <w:b/>
        </w:rPr>
      </w:pPr>
      <w:r w:rsidRPr="004E5085">
        <w:rPr>
          <w:rFonts w:ascii="Arial" w:hAnsi="Arial" w:cs="Arial"/>
          <w:b/>
        </w:rPr>
        <w:t xml:space="preserve">Standard: </w:t>
      </w:r>
      <w:r>
        <w:rPr>
          <w:rFonts w:ascii="Arial Narrow" w:hAnsi="Arial Narrow"/>
          <w:bCs/>
        </w:rPr>
        <w:t>11.6.2 Understand the explanations of the principal causes of the Great Depression and the steps taken by the Fed, Congress, Hoover and FDR to combat the economic crisis</w:t>
      </w:r>
    </w:p>
    <w:p w:rsidR="00D9157C" w:rsidRPr="00084F0F" w:rsidRDefault="00D9157C" w:rsidP="00D9157C">
      <w:pPr>
        <w:rPr>
          <w:rFonts w:ascii="Arial Narrow" w:hAnsi="Arial Narrow" w:cs="Arial"/>
        </w:rPr>
      </w:pPr>
      <w:r w:rsidRPr="004E5085">
        <w:rPr>
          <w:rFonts w:ascii="Arial" w:hAnsi="Arial" w:cs="Arial"/>
          <w:b/>
        </w:rPr>
        <w:t xml:space="preserve">Objective: </w:t>
      </w:r>
      <w:r w:rsidRPr="00786DAD">
        <w:rPr>
          <w:rFonts w:ascii="Arial Narrow" w:hAnsi="Arial Narrow" w:cs="Arial"/>
        </w:rPr>
        <w:t>Student will be able to identify and explain what caused the depression</w:t>
      </w:r>
      <w:r w:rsidRPr="004E5085">
        <w:rPr>
          <w:rFonts w:ascii="Arial" w:hAnsi="Arial" w:cs="Arial"/>
          <w:b/>
        </w:rPr>
        <w:br/>
        <w:t>Student Activity:</w:t>
      </w:r>
      <w:r>
        <w:rPr>
          <w:rFonts w:ascii="Arial" w:hAnsi="Arial" w:cs="Arial"/>
          <w:b/>
        </w:rPr>
        <w:t xml:space="preserve"> </w:t>
      </w:r>
      <w:r w:rsidRPr="00084F0F">
        <w:rPr>
          <w:rFonts w:ascii="Arial Narrow" w:hAnsi="Arial Narrow" w:cs="Arial"/>
        </w:rPr>
        <w:t>Popcorn read out of the book and take notes</w:t>
      </w:r>
      <w:r>
        <w:rPr>
          <w:rFonts w:ascii="Arial Narrow" w:hAnsi="Arial Narrow" w:cs="Arial"/>
        </w:rPr>
        <w:t xml:space="preserve">. </w:t>
      </w:r>
    </w:p>
    <w:p w:rsidR="00D9157C" w:rsidRPr="00084F0F" w:rsidRDefault="00D9157C" w:rsidP="00D9157C">
      <w:pPr>
        <w:rPr>
          <w:rFonts w:ascii="Arial" w:hAnsi="Arial" w:cs="Arial"/>
        </w:rPr>
      </w:pPr>
      <w:r w:rsidRPr="004E5085">
        <w:rPr>
          <w:rFonts w:ascii="Arial" w:hAnsi="Arial" w:cs="Arial"/>
          <w:b/>
        </w:rPr>
        <w:t>Assessment:</w:t>
      </w:r>
      <w:r>
        <w:rPr>
          <w:rFonts w:ascii="Arial" w:hAnsi="Arial" w:cs="Arial"/>
          <w:b/>
        </w:rPr>
        <w:t xml:space="preserve"> </w:t>
      </w:r>
      <w:r w:rsidRPr="00084F0F">
        <w:rPr>
          <w:rFonts w:ascii="Arial Narrow" w:hAnsi="Arial Narrow" w:cs="Arial"/>
        </w:rPr>
        <w:t>Students will answer the ques</w:t>
      </w:r>
      <w:r>
        <w:rPr>
          <w:rFonts w:ascii="Arial Narrow" w:hAnsi="Arial Narrow" w:cs="Arial"/>
        </w:rPr>
        <w:t>tions at the end of the chapter. A</w:t>
      </w:r>
      <w:r w:rsidRPr="00084F0F">
        <w:rPr>
          <w:rFonts w:ascii="Arial Narrow" w:hAnsi="Arial Narrow" w:cs="Arial"/>
        </w:rPr>
        <w:t>s a class, with the teacher leading the discussion.</w:t>
      </w:r>
      <w:r>
        <w:rPr>
          <w:rFonts w:ascii="Arial Narrow" w:hAnsi="Arial Narrow" w:cs="Arial"/>
        </w:rPr>
        <w:t xml:space="preserve"> Students will be </w:t>
      </w:r>
      <w:r>
        <w:rPr>
          <w:rFonts w:ascii="Arial Narrow" w:hAnsi="Arial Narrow" w:cs="Arial"/>
          <w:i/>
        </w:rPr>
        <w:t>required</w:t>
      </w:r>
      <w:r>
        <w:rPr>
          <w:rFonts w:ascii="Arial Narrow" w:hAnsi="Arial Narrow" w:cs="Arial"/>
        </w:rPr>
        <w:t xml:space="preserve"> to participate in the discussion in order to be formatively assessed on their abilities to identify and explain causes of the depression. The teacher will have a roster and mark students off once they’ve contributed meaningfully to the discussion (informal, diagnostic).</w:t>
      </w:r>
    </w:p>
    <w:p w:rsidR="00D9157C" w:rsidRPr="004E5085" w:rsidRDefault="00D9157C" w:rsidP="00D9157C">
      <w:pPr>
        <w:rPr>
          <w:rFonts w:ascii="Arial" w:hAnsi="Arial" w:cs="Arial"/>
        </w:rPr>
      </w:pPr>
    </w:p>
    <w:p w:rsidR="00D9157C" w:rsidRPr="004E5085" w:rsidRDefault="00D9157C" w:rsidP="00D9157C">
      <w:pPr>
        <w:rPr>
          <w:rFonts w:ascii="Arial" w:hAnsi="Arial" w:cs="Arial"/>
          <w:b/>
          <w:u w:val="single"/>
        </w:rPr>
      </w:pPr>
      <w:r w:rsidRPr="004E5085">
        <w:rPr>
          <w:rFonts w:ascii="Arial" w:hAnsi="Arial" w:cs="Arial"/>
          <w:b/>
          <w:u w:val="single"/>
        </w:rPr>
        <w:t>DAY 2</w:t>
      </w:r>
    </w:p>
    <w:p w:rsidR="00D9157C" w:rsidRPr="004E5085" w:rsidRDefault="00D9157C" w:rsidP="00D9157C">
      <w:pPr>
        <w:rPr>
          <w:rFonts w:ascii="Arial" w:hAnsi="Arial" w:cs="Arial"/>
          <w:b/>
        </w:rPr>
      </w:pPr>
      <w:r w:rsidRPr="004E5085">
        <w:rPr>
          <w:rFonts w:ascii="Arial" w:hAnsi="Arial" w:cs="Arial"/>
          <w:b/>
        </w:rPr>
        <w:t xml:space="preserve">Standard: </w:t>
      </w:r>
      <w:r>
        <w:rPr>
          <w:rFonts w:ascii="Arial Narrow" w:hAnsi="Arial Narrow"/>
          <w:bCs/>
        </w:rPr>
        <w:t>11.6.2 Understand the explanations of the principal causes of the Great Depression and the steps taken by the Fed, Congress, Hoover and FDR to combat the economic crisis</w:t>
      </w:r>
    </w:p>
    <w:p w:rsidR="00D9157C" w:rsidRPr="000E5772" w:rsidRDefault="00D9157C" w:rsidP="00D9157C">
      <w:pPr>
        <w:tabs>
          <w:tab w:val="left" w:pos="7740"/>
        </w:tabs>
        <w:rPr>
          <w:rFonts w:ascii="Arial" w:hAnsi="Arial" w:cs="Arial"/>
        </w:rPr>
      </w:pPr>
      <w:r w:rsidRPr="004E5085">
        <w:rPr>
          <w:rFonts w:ascii="Arial" w:hAnsi="Arial" w:cs="Arial"/>
          <w:b/>
        </w:rPr>
        <w:t xml:space="preserve">Objective: </w:t>
      </w:r>
      <w:r w:rsidRPr="00786DAD">
        <w:rPr>
          <w:rFonts w:ascii="Arial Narrow" w:hAnsi="Arial Narrow" w:cs="Arial"/>
        </w:rPr>
        <w:t>Students will be able to identify and explain ways Hoover, FDR, Congress attempted to mitigate the effects of the economic effects of the Depression</w:t>
      </w:r>
      <w:r w:rsidRPr="00786DAD">
        <w:rPr>
          <w:rFonts w:ascii="Arial Narrow" w:hAnsi="Arial Narrow" w:cs="Arial"/>
        </w:rPr>
        <w:br/>
      </w:r>
      <w:r w:rsidRPr="004E5085">
        <w:rPr>
          <w:rFonts w:ascii="Arial" w:hAnsi="Arial" w:cs="Arial"/>
          <w:b/>
        </w:rPr>
        <w:t>Student Activity:</w:t>
      </w:r>
      <w:r>
        <w:rPr>
          <w:rFonts w:ascii="Arial" w:hAnsi="Arial" w:cs="Arial"/>
          <w:b/>
        </w:rPr>
        <w:t xml:space="preserve"> </w:t>
      </w:r>
      <w:r w:rsidRPr="000E5772">
        <w:rPr>
          <w:rFonts w:ascii="Arial Narrow" w:hAnsi="Arial Narrow" w:cs="Arial"/>
        </w:rPr>
        <w:t>Students will</w:t>
      </w:r>
      <w:r>
        <w:rPr>
          <w:rFonts w:ascii="Arial Narrow" w:hAnsi="Arial Narrow" w:cs="Arial"/>
        </w:rPr>
        <w:t xml:space="preserve"> Jigsaw</w:t>
      </w:r>
      <w:r w:rsidRPr="000E5772">
        <w:rPr>
          <w:rFonts w:ascii="Arial Narrow" w:hAnsi="Arial Narrow" w:cs="Arial"/>
        </w:rPr>
        <w:t xml:space="preserve"> read FDR’s 1932 inaugural spee</w:t>
      </w:r>
      <w:r>
        <w:rPr>
          <w:rFonts w:ascii="Arial Narrow" w:hAnsi="Arial Narrow" w:cs="Arial"/>
        </w:rPr>
        <w:t>ch in groups, underlining vocab words and summarizing their individual portion. After the group reunites, the students will share the meaning of their assigned parts. The class will also discuss the programs and discuss more recent programs Obama created in the wake of the 2008/2009 economic crash.</w:t>
      </w:r>
    </w:p>
    <w:p w:rsidR="00D9157C" w:rsidRPr="00287A03" w:rsidRDefault="00D9157C" w:rsidP="00D9157C">
      <w:pPr>
        <w:rPr>
          <w:rFonts w:ascii="Arial" w:hAnsi="Arial" w:cs="Arial"/>
        </w:rPr>
      </w:pPr>
      <w:r w:rsidRPr="004E5085">
        <w:rPr>
          <w:rFonts w:ascii="Arial" w:hAnsi="Arial" w:cs="Arial"/>
          <w:b/>
        </w:rPr>
        <w:t>Assessment:</w:t>
      </w:r>
      <w:r>
        <w:rPr>
          <w:rFonts w:ascii="Arial" w:hAnsi="Arial" w:cs="Arial"/>
          <w:b/>
        </w:rPr>
        <w:t xml:space="preserve"> </w:t>
      </w:r>
      <w:r>
        <w:rPr>
          <w:rFonts w:ascii="Arial" w:hAnsi="Arial" w:cs="Arial"/>
        </w:rPr>
        <w:t>Students will turn in their summaries of FDR’s inaugural speech for a formative assessment. For homework, students will make a graphic organizer (venn diagram) comparing Obama and FDR’s programs (formal, formative).</w:t>
      </w:r>
    </w:p>
    <w:p w:rsidR="00D9157C" w:rsidRPr="004E5085" w:rsidRDefault="00D9157C" w:rsidP="00D9157C">
      <w:pPr>
        <w:rPr>
          <w:rFonts w:ascii="Arial" w:hAnsi="Arial" w:cs="Arial"/>
          <w:b/>
        </w:rPr>
      </w:pPr>
    </w:p>
    <w:p w:rsidR="00D9157C" w:rsidRPr="004E5085" w:rsidRDefault="00D9157C" w:rsidP="00D9157C">
      <w:pPr>
        <w:rPr>
          <w:rFonts w:ascii="Arial" w:hAnsi="Arial" w:cs="Arial"/>
          <w:b/>
          <w:u w:val="single"/>
        </w:rPr>
      </w:pPr>
      <w:r w:rsidRPr="004E5085">
        <w:rPr>
          <w:rFonts w:ascii="Arial" w:hAnsi="Arial" w:cs="Arial"/>
          <w:b/>
          <w:u w:val="single"/>
        </w:rPr>
        <w:t>DAY 3</w:t>
      </w:r>
    </w:p>
    <w:p w:rsidR="00D9157C" w:rsidRDefault="00D9157C" w:rsidP="00D9157C">
      <w:pPr>
        <w:rPr>
          <w:rFonts w:ascii="Arial Narrow" w:hAnsi="Arial Narrow"/>
          <w:bCs/>
        </w:rPr>
      </w:pPr>
      <w:r w:rsidRPr="004E5085">
        <w:rPr>
          <w:rFonts w:ascii="Arial" w:hAnsi="Arial" w:cs="Arial"/>
          <w:b/>
        </w:rPr>
        <w:t xml:space="preserve">Standard: </w:t>
      </w:r>
      <w:r>
        <w:rPr>
          <w:rFonts w:ascii="Arial Narrow" w:hAnsi="Arial Narrow"/>
          <w:bCs/>
        </w:rPr>
        <w:t>11.6.3 Discuss the human toll of the Depression, natural disasters, and unwise agricultural practices and their effects on the depopulation of rural regions and on political movements on the left and right, with particular attention to the Dust Bowl Refugees and their social and economic impacts in California</w:t>
      </w:r>
    </w:p>
    <w:p w:rsidR="00D9157C" w:rsidRPr="00287A03" w:rsidRDefault="00D9157C" w:rsidP="00D9157C">
      <w:pPr>
        <w:rPr>
          <w:rFonts w:ascii="Arial" w:hAnsi="Arial" w:cs="Arial"/>
        </w:rPr>
      </w:pPr>
      <w:r w:rsidRPr="004E5085">
        <w:rPr>
          <w:rFonts w:ascii="Arial" w:hAnsi="Arial" w:cs="Arial"/>
          <w:b/>
        </w:rPr>
        <w:t xml:space="preserve">Objective: </w:t>
      </w:r>
      <w:r w:rsidRPr="00396A9E">
        <w:rPr>
          <w:rFonts w:ascii="Arial Narrow" w:hAnsi="Arial Narrow" w:cs="Arial"/>
        </w:rPr>
        <w:t>Students will be able to des</w:t>
      </w:r>
      <w:r>
        <w:rPr>
          <w:rFonts w:ascii="Arial Narrow" w:hAnsi="Arial Narrow" w:cs="Arial"/>
        </w:rPr>
        <w:t xml:space="preserve"> </w:t>
      </w:r>
      <w:r w:rsidRPr="00396A9E">
        <w:rPr>
          <w:rFonts w:ascii="Arial Narrow" w:hAnsi="Arial Narrow" w:cs="Arial"/>
        </w:rPr>
        <w:t>cribe negative effects that the Depression had on people, and describe the mass migration to California and its effects</w:t>
      </w:r>
      <w:r w:rsidRPr="004E5085">
        <w:rPr>
          <w:rFonts w:ascii="Arial" w:hAnsi="Arial" w:cs="Arial"/>
          <w:b/>
        </w:rPr>
        <w:br/>
        <w:t>Student Activity:</w:t>
      </w:r>
      <w:r>
        <w:rPr>
          <w:rFonts w:ascii="Arial" w:hAnsi="Arial" w:cs="Arial"/>
          <w:b/>
        </w:rPr>
        <w:t xml:space="preserve"> </w:t>
      </w:r>
      <w:r w:rsidRPr="00084F0F">
        <w:rPr>
          <w:rFonts w:ascii="Arial Narrow" w:hAnsi="Arial Narrow" w:cs="Arial"/>
        </w:rPr>
        <w:t xml:space="preserve">Students will watch parts of </w:t>
      </w:r>
      <w:r w:rsidRPr="00084F0F">
        <w:rPr>
          <w:rFonts w:ascii="Arial Narrow" w:hAnsi="Arial Narrow" w:cs="Arial"/>
          <w:i/>
        </w:rPr>
        <w:t>The Grapes of Wrath</w:t>
      </w:r>
    </w:p>
    <w:p w:rsidR="00D9157C" w:rsidRPr="00287A03" w:rsidRDefault="00D9157C" w:rsidP="00D9157C">
      <w:pPr>
        <w:rPr>
          <w:rFonts w:ascii="Arial" w:hAnsi="Arial" w:cs="Arial"/>
        </w:rPr>
      </w:pPr>
      <w:r w:rsidRPr="004E5085">
        <w:rPr>
          <w:rFonts w:ascii="Arial" w:hAnsi="Arial" w:cs="Arial"/>
          <w:b/>
        </w:rPr>
        <w:t>Assessment:</w:t>
      </w:r>
      <w:r>
        <w:rPr>
          <w:rFonts w:ascii="Arial" w:hAnsi="Arial" w:cs="Arial"/>
          <w:b/>
        </w:rPr>
        <w:t xml:space="preserve"> </w:t>
      </w:r>
      <w:r>
        <w:rPr>
          <w:rFonts w:ascii="Arial" w:hAnsi="Arial" w:cs="Arial"/>
        </w:rPr>
        <w:t xml:space="preserve">Formative: </w:t>
      </w:r>
      <w:r w:rsidRPr="00084F0F">
        <w:rPr>
          <w:rFonts w:ascii="Arial Narrow" w:hAnsi="Arial Narrow" w:cs="Arial"/>
        </w:rPr>
        <w:t>Teacher will lead a discussion about the movie, and formatively assess students through the discussion and their participation. (informal assessment)</w:t>
      </w:r>
      <w:r>
        <w:rPr>
          <w:rFonts w:ascii="Arial Narrow" w:hAnsi="Arial Narrow" w:cs="Arial"/>
        </w:rPr>
        <w:t>. Again, students will be required to participate in meaningful discussion.</w:t>
      </w:r>
    </w:p>
    <w:p w:rsidR="00D9157C" w:rsidRPr="004E5085" w:rsidRDefault="00D9157C" w:rsidP="00D9157C">
      <w:pPr>
        <w:rPr>
          <w:rFonts w:ascii="Arial" w:hAnsi="Arial" w:cs="Arial"/>
          <w:b/>
        </w:rPr>
      </w:pPr>
    </w:p>
    <w:p w:rsidR="00D9157C" w:rsidRPr="004E5085" w:rsidRDefault="00D9157C" w:rsidP="00D9157C">
      <w:pPr>
        <w:rPr>
          <w:rFonts w:ascii="Arial" w:hAnsi="Arial" w:cs="Arial"/>
          <w:b/>
          <w:u w:val="single"/>
        </w:rPr>
      </w:pPr>
      <w:r w:rsidRPr="004E5085">
        <w:rPr>
          <w:rFonts w:ascii="Arial" w:hAnsi="Arial" w:cs="Arial"/>
          <w:b/>
          <w:u w:val="single"/>
        </w:rPr>
        <w:t>DAY 4</w:t>
      </w:r>
    </w:p>
    <w:p w:rsidR="00D9157C" w:rsidRPr="00940CF7" w:rsidRDefault="00D9157C" w:rsidP="00D9157C">
      <w:pPr>
        <w:rPr>
          <w:rFonts w:ascii="Arial Narrow" w:hAnsi="Arial Narrow"/>
          <w:bCs/>
        </w:rPr>
      </w:pPr>
      <w:r w:rsidRPr="004E5085">
        <w:rPr>
          <w:rFonts w:ascii="Arial" w:hAnsi="Arial" w:cs="Arial"/>
          <w:b/>
        </w:rPr>
        <w:t xml:space="preserve">Standard: </w:t>
      </w:r>
      <w:r>
        <w:rPr>
          <w:rFonts w:ascii="Arial Narrow" w:hAnsi="Arial Narrow"/>
          <w:bCs/>
        </w:rPr>
        <w:t>11.6.4 Analyze the effects of and controversies arising from the New Deal economic policies and the expanded role of the federal government in society and the economy since 1930s (e.g., WPA, SSA, NLRB, farm programs, energy development projects like TN Valley Authority, California Central Valley Project, Bonneville Dam)</w:t>
      </w:r>
    </w:p>
    <w:p w:rsidR="00D9157C" w:rsidRPr="000D514B" w:rsidRDefault="00D9157C" w:rsidP="00D9157C">
      <w:pPr>
        <w:rPr>
          <w:rFonts w:ascii="Arial Narrow" w:hAnsi="Arial Narrow" w:cs="Arial"/>
        </w:rPr>
      </w:pPr>
      <w:r w:rsidRPr="004E5085">
        <w:rPr>
          <w:rFonts w:ascii="Arial" w:hAnsi="Arial" w:cs="Arial"/>
          <w:b/>
        </w:rPr>
        <w:t xml:space="preserve">Objective: </w:t>
      </w:r>
      <w:r w:rsidRPr="000D514B">
        <w:rPr>
          <w:rFonts w:ascii="Arial Narrow" w:hAnsi="Arial Narrow" w:cs="Arial"/>
        </w:rPr>
        <w:t>Students will understand the role of federal government in combating the Depression. They will be able to identify key programs created by FDR</w:t>
      </w:r>
    </w:p>
    <w:p w:rsidR="00D9157C" w:rsidRPr="004E5085" w:rsidRDefault="00D9157C" w:rsidP="00D9157C">
      <w:pPr>
        <w:rPr>
          <w:rFonts w:ascii="Arial" w:hAnsi="Arial" w:cs="Arial"/>
          <w:b/>
        </w:rPr>
      </w:pPr>
      <w:r w:rsidRPr="004E5085">
        <w:rPr>
          <w:rFonts w:ascii="Arial" w:hAnsi="Arial" w:cs="Arial"/>
          <w:b/>
        </w:rPr>
        <w:t>Student Activity:</w:t>
      </w:r>
      <w:r>
        <w:rPr>
          <w:rFonts w:ascii="Arial" w:hAnsi="Arial" w:cs="Arial"/>
          <w:b/>
        </w:rPr>
        <w:t xml:space="preserve"> </w:t>
      </w:r>
      <w:r w:rsidRPr="00EB4ED6">
        <w:rPr>
          <w:rFonts w:ascii="Arial Narrow" w:hAnsi="Arial Narrow" w:cs="Arial"/>
        </w:rPr>
        <w:t>Alphabet soup bingo</w:t>
      </w:r>
      <w:r>
        <w:rPr>
          <w:rFonts w:ascii="Arial Narrow" w:hAnsi="Arial Narrow" w:cs="Arial"/>
        </w:rPr>
        <w:t>. Students will fill up a 4x4 bingo card with acronyms for FDR’s New Deal Plan. The teacher will read off a description of each program, and students will mark off their card when it’s read.</w:t>
      </w:r>
    </w:p>
    <w:p w:rsidR="00D9157C" w:rsidRPr="00084F0F" w:rsidRDefault="00D9157C" w:rsidP="00D9157C">
      <w:pPr>
        <w:rPr>
          <w:rFonts w:ascii="Arial Narrow" w:hAnsi="Arial Narrow" w:cs="Arial"/>
        </w:rPr>
      </w:pPr>
      <w:r w:rsidRPr="004E5085">
        <w:rPr>
          <w:rFonts w:ascii="Arial" w:hAnsi="Arial" w:cs="Arial"/>
          <w:b/>
        </w:rPr>
        <w:t>Assessment:</w:t>
      </w:r>
      <w:r>
        <w:rPr>
          <w:rFonts w:ascii="Arial" w:hAnsi="Arial" w:cs="Arial"/>
          <w:b/>
        </w:rPr>
        <w:t xml:space="preserve"> </w:t>
      </w:r>
      <w:r w:rsidRPr="00084F0F">
        <w:rPr>
          <w:rFonts w:ascii="Arial Narrow" w:hAnsi="Arial Narrow" w:cs="Arial"/>
        </w:rPr>
        <w:t>Students will, at the end of the bingo game, list five programs and briefly ex</w:t>
      </w:r>
      <w:r>
        <w:rPr>
          <w:rFonts w:ascii="Arial Narrow" w:hAnsi="Arial Narrow" w:cs="Arial"/>
        </w:rPr>
        <w:t>plain what they did – formative, formal.</w:t>
      </w:r>
    </w:p>
    <w:p w:rsidR="00D9157C" w:rsidRPr="004E5085" w:rsidRDefault="00D9157C" w:rsidP="00D9157C">
      <w:pPr>
        <w:rPr>
          <w:rFonts w:ascii="Arial" w:hAnsi="Arial" w:cs="Arial"/>
          <w:b/>
        </w:rPr>
      </w:pPr>
    </w:p>
    <w:p w:rsidR="00D9157C" w:rsidRPr="004E5085" w:rsidRDefault="00D9157C" w:rsidP="00D9157C">
      <w:pPr>
        <w:rPr>
          <w:rFonts w:ascii="Arial" w:hAnsi="Arial" w:cs="Arial"/>
          <w:b/>
          <w:u w:val="single"/>
        </w:rPr>
      </w:pPr>
      <w:r w:rsidRPr="004E5085">
        <w:rPr>
          <w:rFonts w:ascii="Arial" w:hAnsi="Arial" w:cs="Arial"/>
          <w:b/>
          <w:u w:val="single"/>
        </w:rPr>
        <w:t>DAY 5</w:t>
      </w:r>
    </w:p>
    <w:p w:rsidR="00D9157C" w:rsidRPr="00940CF7" w:rsidRDefault="00D9157C" w:rsidP="00D9157C">
      <w:pPr>
        <w:rPr>
          <w:rFonts w:ascii="Arial Narrow" w:hAnsi="Arial Narrow"/>
          <w:bCs/>
        </w:rPr>
      </w:pPr>
      <w:r w:rsidRPr="004E5085">
        <w:rPr>
          <w:rFonts w:ascii="Arial" w:hAnsi="Arial" w:cs="Arial"/>
          <w:b/>
        </w:rPr>
        <w:t xml:space="preserve">Standard: </w:t>
      </w:r>
      <w:r>
        <w:rPr>
          <w:rFonts w:ascii="Arial Narrow" w:hAnsi="Arial Narrow"/>
          <w:bCs/>
        </w:rPr>
        <w:t>11.6.4 Analyze the effects of and controversies arising from the New Deal economic policies and the expanded role of the federal government in society and the economy since 1930s (e.g., WPA, SSA, NLRB, farm programs, energy development projects like TN Valley Authority, California Central Valley Project, Bonneville Dam)</w:t>
      </w:r>
    </w:p>
    <w:p w:rsidR="00D9157C" w:rsidRPr="00084F0F" w:rsidRDefault="00D9157C" w:rsidP="00D9157C">
      <w:pPr>
        <w:rPr>
          <w:rFonts w:ascii="Arial Narrow" w:hAnsi="Arial Narrow" w:cs="Arial"/>
        </w:rPr>
      </w:pPr>
      <w:r w:rsidRPr="004E5085">
        <w:rPr>
          <w:rFonts w:ascii="Arial" w:hAnsi="Arial" w:cs="Arial"/>
          <w:b/>
        </w:rPr>
        <w:t xml:space="preserve">Objective: </w:t>
      </w:r>
      <w:r w:rsidRPr="000D514B">
        <w:rPr>
          <w:rFonts w:ascii="Arial Narrow" w:hAnsi="Arial Narrow" w:cs="Arial"/>
        </w:rPr>
        <w:t>Students will form an opinion on various programs that existed then and the remnants of the programs that exist today. Students will be able to debate the role of the federal government in economic crisis, drawing parallels to the Great Recession of 2009.</w:t>
      </w:r>
      <w:r w:rsidRPr="004E5085">
        <w:rPr>
          <w:rFonts w:ascii="Arial" w:hAnsi="Arial" w:cs="Arial"/>
          <w:b/>
        </w:rPr>
        <w:br/>
        <w:t>Student Activity:</w:t>
      </w:r>
      <w:r>
        <w:rPr>
          <w:rFonts w:ascii="Arial" w:hAnsi="Arial" w:cs="Arial"/>
          <w:b/>
        </w:rPr>
        <w:t xml:space="preserve"> </w:t>
      </w:r>
      <w:r w:rsidRPr="00084F0F">
        <w:rPr>
          <w:rFonts w:ascii="Arial Narrow" w:hAnsi="Arial Narrow" w:cs="Arial"/>
        </w:rPr>
        <w:t xml:space="preserve">Student debating FDR’s programs, and the current federal government’s role in the economy </w:t>
      </w:r>
    </w:p>
    <w:p w:rsidR="00D9157C" w:rsidRPr="00886A3D" w:rsidRDefault="00D9157C" w:rsidP="00D9157C">
      <w:pPr>
        <w:rPr>
          <w:rFonts w:ascii="Arial" w:hAnsi="Arial" w:cs="Arial"/>
        </w:rPr>
      </w:pPr>
      <w:r w:rsidRPr="004E5085">
        <w:rPr>
          <w:rFonts w:ascii="Arial" w:hAnsi="Arial" w:cs="Arial"/>
          <w:b/>
        </w:rPr>
        <w:t>Assessment:</w:t>
      </w:r>
      <w:r>
        <w:rPr>
          <w:rFonts w:ascii="Arial" w:hAnsi="Arial" w:cs="Arial"/>
          <w:b/>
        </w:rPr>
        <w:t xml:space="preserve"> </w:t>
      </w:r>
      <w:r>
        <w:rPr>
          <w:rFonts w:ascii="Arial Narrow" w:hAnsi="Arial Narrow" w:cs="Arial"/>
        </w:rPr>
        <w:t>Summative, formal: A</w:t>
      </w:r>
      <w:r w:rsidRPr="00EB4ED6">
        <w:rPr>
          <w:rFonts w:ascii="Arial Narrow" w:hAnsi="Arial Narrow" w:cs="Arial"/>
        </w:rPr>
        <w:t>fter the end of the debate, students will write an essay of 3-4 paragraphs summarizing their opinion on the federal government’s role in society in terms of economy, and will choose specific FDR programs that they agree/disagree with. Students will defend their opinions citing evidence.</w:t>
      </w:r>
      <w:r>
        <w:rPr>
          <w:rFonts w:ascii="Arial Narrow" w:hAnsi="Arial Narrow" w:cs="Arial"/>
        </w:rPr>
        <w:t xml:space="preserve"> Students will be graded based on their participation in the debate, as I observe and measure the meaningfulness of their contribution to the debate.</w:t>
      </w:r>
    </w:p>
    <w:p w:rsidR="00AA420E" w:rsidRDefault="00AA420E">
      <w:pPr>
        <w:rPr>
          <w:rFonts w:ascii="Arial" w:hAnsi="Arial" w:cs="Arial"/>
          <w:b/>
          <w:color w:val="000000"/>
        </w:rPr>
      </w:pPr>
      <w:r>
        <w:rPr>
          <w:rFonts w:ascii="Arial" w:hAnsi="Arial" w:cs="Arial"/>
          <w:b/>
          <w:color w:val="000000"/>
        </w:rPr>
        <w:br w:type="page"/>
      </w:r>
    </w:p>
    <w:p w:rsidR="00AA420E" w:rsidRPr="004E5085" w:rsidRDefault="00AA420E" w:rsidP="00AA420E">
      <w:pPr>
        <w:rPr>
          <w:rFonts w:ascii="Arial" w:hAnsi="Arial" w:cs="Arial"/>
          <w:b/>
          <w:color w:val="000000"/>
        </w:rPr>
      </w:pPr>
      <w:r w:rsidRPr="004E5085">
        <w:rPr>
          <w:rFonts w:ascii="Arial" w:hAnsi="Arial" w:cs="Arial"/>
          <w:b/>
          <w:color w:val="000000"/>
        </w:rPr>
        <w:t>WEEK OF LESSON PLANS</w:t>
      </w:r>
    </w:p>
    <w:p w:rsidR="00AA420E" w:rsidRPr="004E5085" w:rsidRDefault="00D9157C" w:rsidP="00AA420E">
      <w:pPr>
        <w:rPr>
          <w:rFonts w:ascii="Arial" w:hAnsi="Arial" w:cs="Arial"/>
          <w:color w:val="000000"/>
        </w:rPr>
      </w:pPr>
      <w:r>
        <w:rPr>
          <w:rFonts w:ascii="Arial" w:hAnsi="Arial" w:cs="Arial"/>
          <w:color w:val="000000"/>
        </w:rPr>
        <w:t>Lesson plan, used for teaching vocabulary, is included on my website.</w:t>
      </w:r>
    </w:p>
    <w:p w:rsidR="00AA420E" w:rsidRPr="004E5085" w:rsidRDefault="00AA420E" w:rsidP="00AA420E">
      <w:pPr>
        <w:ind w:left="720"/>
        <w:rPr>
          <w:rFonts w:ascii="Arial" w:hAnsi="Arial" w:cs="Arial"/>
          <w:b/>
          <w:color w:val="000000"/>
        </w:rPr>
      </w:pPr>
    </w:p>
    <w:p w:rsidR="00AA420E" w:rsidRPr="004E5085" w:rsidRDefault="00AA420E" w:rsidP="00AA420E">
      <w:pPr>
        <w:rPr>
          <w:rFonts w:ascii="Arial" w:hAnsi="Arial" w:cs="Arial"/>
          <w:b/>
        </w:rPr>
      </w:pPr>
      <w:r w:rsidRPr="004E5085">
        <w:rPr>
          <w:rFonts w:ascii="Arial" w:hAnsi="Arial" w:cs="Arial"/>
          <w:b/>
        </w:rPr>
        <w:t>7. MATERIALS/RESOURCES</w:t>
      </w:r>
    </w:p>
    <w:p w:rsidR="00D9157C" w:rsidRDefault="00D9157C" w:rsidP="00D9157C">
      <w:pPr>
        <w:pStyle w:val="normal0"/>
        <w:ind w:left="360"/>
      </w:pPr>
      <w:r>
        <w:rPr>
          <w:rFonts w:ascii="Arial" w:hAnsi="Arial" w:cs="Arial"/>
        </w:rPr>
        <w:t>Materials/Resources needed: Textbook, Video (</w:t>
      </w:r>
      <w:r>
        <w:rPr>
          <w:rFonts w:ascii="Arial" w:hAnsi="Arial" w:cs="Arial"/>
          <w:i/>
        </w:rPr>
        <w:t>Grapes of Wrath</w:t>
      </w:r>
      <w:r>
        <w:rPr>
          <w:rFonts w:ascii="Arial" w:hAnsi="Arial" w:cs="Arial"/>
        </w:rPr>
        <w:t>), copy of FDR’s inaugural speech, available here</w:t>
      </w:r>
      <w:r>
        <w:rPr>
          <w:rFonts w:ascii="Arial" w:eastAsia="Arial" w:hAnsi="Arial" w:cs="Arial"/>
          <w:sz w:val="18"/>
        </w:rPr>
        <w:t xml:space="preserve">: </w:t>
      </w:r>
      <w:hyperlink r:id="rId8" w:history="1">
        <w:r w:rsidRPr="00EE5B76">
          <w:rPr>
            <w:rStyle w:val="Hyperlink"/>
            <w:rFonts w:ascii="Arial" w:eastAsia="Arial" w:hAnsi="Arial" w:cs="Arial"/>
            <w:sz w:val="18"/>
          </w:rPr>
          <w:t>http://historymatters.gmu.edu/d/5057/</w:t>
        </w:r>
      </w:hyperlink>
      <w:r>
        <w:rPr>
          <w:rFonts w:ascii="Arial" w:eastAsia="Arial" w:hAnsi="Arial" w:cs="Arial"/>
          <w:sz w:val="18"/>
        </w:rPr>
        <w:t>, graphic organizer (below), a rubric (included in my vocab lesson for day 2)</w:t>
      </w:r>
    </w:p>
    <w:p w:rsidR="00AA420E" w:rsidRPr="004E5085" w:rsidRDefault="00AA420E" w:rsidP="00AA420E">
      <w:pPr>
        <w:rPr>
          <w:rFonts w:ascii="Arial" w:hAnsi="Arial" w:cs="Arial"/>
          <w:b/>
          <w:color w:val="000000"/>
        </w:rPr>
      </w:pPr>
    </w:p>
    <w:p w:rsidR="00AA420E" w:rsidRPr="004E5085" w:rsidRDefault="00AA420E" w:rsidP="00AA420E">
      <w:pPr>
        <w:rPr>
          <w:rFonts w:ascii="Arial" w:hAnsi="Arial" w:cs="Arial"/>
          <w:b/>
        </w:rPr>
      </w:pPr>
      <w:r w:rsidRPr="004E5085">
        <w:rPr>
          <w:rFonts w:ascii="Arial" w:hAnsi="Arial" w:cs="Arial"/>
          <w:b/>
        </w:rPr>
        <w:t>8. REFLECTION</w:t>
      </w:r>
      <w:r w:rsidRPr="004E5085">
        <w:rPr>
          <w:rFonts w:ascii="Arial" w:hAnsi="Arial" w:cs="Arial"/>
          <w:b/>
        </w:rPr>
        <w:tab/>
        <w:t xml:space="preserve"> </w:t>
      </w:r>
    </w:p>
    <w:p w:rsidR="00B573E0" w:rsidRDefault="00B573E0" w:rsidP="00B573E0">
      <w:pPr>
        <w:ind w:left="360"/>
        <w:contextualSpacing/>
        <w:rPr>
          <w:rFonts w:ascii="Arial" w:hAnsi="Arial" w:cs="Arial"/>
          <w:color w:val="000000"/>
        </w:rPr>
      </w:pPr>
      <w:r>
        <w:rPr>
          <w:rFonts w:ascii="Arial" w:hAnsi="Arial" w:cs="Arial"/>
          <w:color w:val="000000"/>
        </w:rPr>
        <w:t xml:space="preserve">My lesson plan has been differentiated throughout to meet the needs of my class. While I don’t have many ELL or SwSN students, I do have a few high-achieving ones. The strength I see in my plan is the varying activities that students have. Also, there are no tests or quizzes (something I hate).  With my summative assessment, the essay, I should be able to see measure the effectiveness of my instructional strategies. What have I learned from this? I really like planning a unit all out at once. </w:t>
      </w:r>
    </w:p>
    <w:p w:rsidR="00B573E0" w:rsidRDefault="00B573E0" w:rsidP="00B573E0">
      <w:pPr>
        <w:ind w:left="360"/>
        <w:contextualSpacing/>
        <w:rPr>
          <w:rFonts w:ascii="Arial" w:hAnsi="Arial" w:cs="Arial"/>
          <w:color w:val="000000"/>
        </w:rPr>
      </w:pPr>
    </w:p>
    <w:p w:rsidR="00AA420E" w:rsidRPr="00B573E0" w:rsidRDefault="00AA420E" w:rsidP="00B573E0">
      <w:pPr>
        <w:ind w:left="360"/>
        <w:contextualSpacing/>
        <w:rPr>
          <w:rFonts w:ascii="Arial" w:hAnsi="Arial" w:cs="Arial"/>
          <w:color w:val="000000"/>
        </w:rPr>
      </w:pPr>
      <w:r w:rsidRPr="00B573E0">
        <w:rPr>
          <w:rFonts w:ascii="Arial" w:hAnsi="Arial" w:cs="Arial"/>
          <w:color w:val="000000"/>
        </w:rPr>
        <w:t>In what ways have you differentiated instruction to meet the varying needs of your students?</w:t>
      </w:r>
    </w:p>
    <w:p w:rsidR="00AA420E" w:rsidRPr="004E5085" w:rsidRDefault="00AA420E" w:rsidP="00AA420E">
      <w:pPr>
        <w:numPr>
          <w:ilvl w:val="0"/>
          <w:numId w:val="4"/>
        </w:numPr>
        <w:contextualSpacing/>
        <w:rPr>
          <w:rFonts w:ascii="Arial" w:hAnsi="Arial" w:cs="Arial"/>
          <w:color w:val="000000"/>
        </w:rPr>
      </w:pPr>
      <w:r w:rsidRPr="004E5085">
        <w:rPr>
          <w:rFonts w:ascii="Arial" w:hAnsi="Arial" w:cs="Arial"/>
          <w:color w:val="000000"/>
        </w:rPr>
        <w:t>What strengths and possible limitations do you see in your plan?</w:t>
      </w:r>
    </w:p>
    <w:p w:rsidR="00AA420E" w:rsidRPr="004E5085" w:rsidRDefault="00AA420E" w:rsidP="00AA420E">
      <w:pPr>
        <w:numPr>
          <w:ilvl w:val="0"/>
          <w:numId w:val="4"/>
        </w:numPr>
        <w:contextualSpacing/>
        <w:rPr>
          <w:rFonts w:ascii="Arial" w:hAnsi="Arial" w:cs="Arial"/>
          <w:color w:val="000000"/>
        </w:rPr>
      </w:pPr>
      <w:r w:rsidRPr="004E5085">
        <w:rPr>
          <w:rFonts w:ascii="Arial" w:hAnsi="Arial" w:cs="Arial"/>
          <w:color w:val="000000"/>
        </w:rPr>
        <w:t>What forms of data/evidence might you collect from this unit to measure its effectiveness?</w:t>
      </w:r>
    </w:p>
    <w:p w:rsidR="00AA420E" w:rsidRPr="00B72C94" w:rsidRDefault="00AA420E" w:rsidP="00AA420E">
      <w:pPr>
        <w:numPr>
          <w:ilvl w:val="0"/>
          <w:numId w:val="4"/>
        </w:numPr>
        <w:contextualSpacing/>
        <w:rPr>
          <w:rFonts w:ascii="Arial" w:hAnsi="Arial" w:cs="Arial"/>
          <w:color w:val="000000"/>
        </w:rPr>
      </w:pPr>
      <w:r w:rsidRPr="004E5085">
        <w:rPr>
          <w:rFonts w:ascii="Arial" w:hAnsi="Arial" w:cs="Arial"/>
          <w:color w:val="000000"/>
        </w:rPr>
        <w:t xml:space="preserve">What have you learned about yourself, students, your unit plan topic, and/or planning in general as a result of designing this unit plan? </w:t>
      </w:r>
      <w:r w:rsidRPr="00B72C94">
        <w:rPr>
          <w:rFonts w:ascii="Arial" w:hAnsi="Arial" w:cs="Arial"/>
          <w:color w:val="000000"/>
        </w:rPr>
        <w:t>What do you know now that you didn’t know at the start of this unit or program?</w:t>
      </w:r>
    </w:p>
    <w:p w:rsidR="00AA420E" w:rsidRPr="004E5085" w:rsidRDefault="00AA420E" w:rsidP="00AA420E">
      <w:pPr>
        <w:rPr>
          <w:rFonts w:ascii="Arial" w:hAnsi="Arial" w:cs="Arial"/>
          <w:b/>
          <w:color w:val="000000"/>
        </w:rPr>
      </w:pPr>
    </w:p>
    <w:p w:rsidR="00AA420E" w:rsidRPr="004E5085" w:rsidRDefault="00AA420E" w:rsidP="00AA420E">
      <w:pPr>
        <w:rPr>
          <w:rFonts w:ascii="Arial" w:hAnsi="Arial" w:cs="Arial"/>
          <w:b/>
        </w:rPr>
      </w:pPr>
      <w:r w:rsidRPr="004E5085">
        <w:rPr>
          <w:rFonts w:ascii="Arial" w:hAnsi="Arial" w:cs="Arial"/>
          <w:b/>
        </w:rPr>
        <w:t>9. RUBRIC WITH SELF-ASSESSMENT</w:t>
      </w:r>
    </w:p>
    <w:p w:rsidR="00AA420E" w:rsidRPr="004E5085" w:rsidRDefault="00D9157C" w:rsidP="00AA420E">
      <w:pPr>
        <w:numPr>
          <w:ilvl w:val="0"/>
          <w:numId w:val="3"/>
        </w:numPr>
        <w:contextualSpacing/>
        <w:rPr>
          <w:rFonts w:ascii="Arial" w:hAnsi="Arial" w:cs="Arial"/>
        </w:rPr>
      </w:pPr>
      <w:r>
        <w:rPr>
          <w:rFonts w:ascii="Arial" w:hAnsi="Arial" w:cs="Arial"/>
        </w:rPr>
        <w:t>This will be handed in during class 10/19</w:t>
      </w:r>
    </w:p>
    <w:p w:rsidR="00AA420E" w:rsidRPr="004E5085" w:rsidRDefault="00AA420E" w:rsidP="00AA420E">
      <w:pPr>
        <w:rPr>
          <w:rFonts w:ascii="Arial" w:hAnsi="Arial" w:cs="Arial"/>
          <w:b/>
        </w:rPr>
      </w:pPr>
    </w:p>
    <w:p w:rsidR="00AA420E" w:rsidRPr="004E5085" w:rsidRDefault="00AA420E" w:rsidP="00AA420E">
      <w:pPr>
        <w:rPr>
          <w:rFonts w:ascii="Arial" w:hAnsi="Arial" w:cs="Arial"/>
        </w:rPr>
      </w:pPr>
    </w:p>
    <w:p w:rsidR="00AA420E" w:rsidRPr="004E5085" w:rsidRDefault="00AA420E" w:rsidP="00AA420E">
      <w:pPr>
        <w:rPr>
          <w:rFonts w:ascii="Arial" w:hAnsi="Arial" w:cs="Arial"/>
        </w:rPr>
      </w:pPr>
    </w:p>
    <w:p w:rsidR="00D9157C" w:rsidRDefault="00AA420E" w:rsidP="00D9157C">
      <w:r>
        <w:rPr>
          <w:rFonts w:ascii="Arial" w:hAnsi="Arial" w:cs="Arial"/>
          <w:b/>
        </w:rPr>
        <w:br w:type="page"/>
      </w:r>
      <w:r w:rsidR="00D9157C">
        <w:pict>
          <v:shapetype id="_x0000_t202" coordsize="21600,21600" o:spt="202" path="m0,0l0,21600,21600,21600,21600,0xe">
            <v:stroke joinstyle="miter"/>
            <v:path gradientshapeok="t" o:connecttype="rect"/>
          </v:shapetype>
          <v:shape id="_x0000_s1026" type="#_x0000_t202" style="position:absolute;margin-left:7.2pt;margin-top:0;width:684pt;height:21.6pt;z-index:251660288" o:allowincell="f" filled="f" stroked="f">
            <v:textbox>
              <w:txbxContent>
                <w:p w:rsidR="00D9157C" w:rsidRDefault="00D9157C" w:rsidP="00D9157C">
                  <w:r>
                    <w:rPr>
                      <w:b/>
                      <w:sz w:val="24"/>
                    </w:rPr>
                    <w:t>NAME:</w:t>
                  </w:r>
                </w:p>
              </w:txbxContent>
            </v:textbox>
          </v:shape>
        </w:pict>
      </w:r>
    </w:p>
    <w:p w:rsidR="00D9157C" w:rsidRDefault="00D9157C" w:rsidP="00D9157C">
      <w:pPr>
        <w:rPr>
          <w:b/>
          <w:sz w:val="28"/>
        </w:rPr>
      </w:pPr>
    </w:p>
    <w:p w:rsidR="00D9157C" w:rsidRDefault="00D9157C" w:rsidP="00D9157C">
      <w:pPr>
        <w:rPr>
          <w:b/>
          <w:sz w:val="28"/>
        </w:rPr>
      </w:pPr>
    </w:p>
    <w:p w:rsidR="00D9157C" w:rsidRDefault="00D9157C" w:rsidP="00D9157C">
      <w:pPr>
        <w:rPr>
          <w:b/>
          <w:sz w:val="28"/>
        </w:rPr>
      </w:pPr>
      <w:r>
        <w:rPr>
          <w:b/>
          <w:sz w:val="28"/>
        </w:rPr>
        <w:pict>
          <v:shape id="_x0000_s1027" type="#_x0000_t202" style="position:absolute;margin-left:60.45pt;margin-top:1.3pt;width:459pt;height:36pt;z-index:251661312;mso-position-horizontal:absolute;mso-position-vertical:absolute" filled="f" stroked="f">
            <v:textbox>
              <w:txbxContent>
                <w:p w:rsidR="00D9157C" w:rsidRPr="00B806B5" w:rsidRDefault="00D9157C" w:rsidP="00D9157C">
                  <w:pPr>
                    <w:jc w:val="center"/>
                    <w:rPr>
                      <w:b/>
                      <w:sz w:val="36"/>
                    </w:rPr>
                  </w:pPr>
                  <w:r w:rsidRPr="00B806B5">
                    <w:rPr>
                      <w:b/>
                      <w:sz w:val="36"/>
                    </w:rPr>
                    <w:t>Economic Restoration: Then and Now</w:t>
                  </w:r>
                </w:p>
                <w:p w:rsidR="00D9157C" w:rsidRPr="00DF13A1" w:rsidRDefault="00D9157C" w:rsidP="00D9157C"/>
              </w:txbxContent>
            </v:textbox>
          </v:shape>
        </w:pict>
      </w:r>
    </w:p>
    <w:p w:rsidR="00D9157C" w:rsidRDefault="00D9157C" w:rsidP="00D9157C">
      <w:pPr>
        <w:rPr>
          <w:b/>
          <w:sz w:val="28"/>
        </w:rPr>
      </w:pPr>
    </w:p>
    <w:p w:rsidR="00D9157C" w:rsidRDefault="00D9157C" w:rsidP="00D9157C">
      <w:pPr>
        <w:rPr>
          <w:b/>
          <w:sz w:val="28"/>
        </w:rPr>
      </w:pPr>
    </w:p>
    <w:p w:rsidR="00D9157C" w:rsidRDefault="00D9157C" w:rsidP="00D9157C">
      <w:pPr>
        <w:jc w:val="center"/>
        <w:rPr>
          <w:b/>
          <w:sz w:val="28"/>
        </w:rPr>
      </w:pPr>
      <w:r>
        <w:rPr>
          <w:b/>
          <w:sz w:val="28"/>
        </w:rPr>
        <w:pict>
          <v:shape id="_x0000_s1029" type="#_x0000_t202" style="position:absolute;left:0;text-align:left;margin-left:342pt;margin-top:43pt;width:180pt;height:252pt;z-index:251663360;mso-position-horizontal:absolute;mso-position-vertical:absolute" filled="f" stroked="f">
            <v:textbox>
              <w:txbxContent>
                <w:p w:rsidR="00D9157C" w:rsidRPr="00B806B5" w:rsidRDefault="00D9157C" w:rsidP="00D9157C">
                  <w:pPr>
                    <w:jc w:val="center"/>
                    <w:rPr>
                      <w:b/>
                      <w:sz w:val="36"/>
                    </w:rPr>
                  </w:pPr>
                  <w:r w:rsidRPr="00B806B5">
                    <w:rPr>
                      <w:b/>
                      <w:sz w:val="36"/>
                    </w:rPr>
                    <w:t>Obama’</w:t>
                  </w:r>
                  <w:r>
                    <w:rPr>
                      <w:b/>
                      <w:sz w:val="36"/>
                    </w:rPr>
                    <w:t>s Programs</w:t>
                  </w:r>
                </w:p>
                <w:p w:rsidR="00D9157C" w:rsidRPr="00DF13A1" w:rsidRDefault="00D9157C" w:rsidP="00D9157C"/>
              </w:txbxContent>
            </v:textbox>
          </v:shape>
        </w:pict>
      </w:r>
      <w:r>
        <w:rPr>
          <w:b/>
          <w:sz w:val="28"/>
        </w:rPr>
        <w:pict>
          <v:shape id="_x0000_s1030" type="#_x0000_t202" style="position:absolute;left:0;text-align:left;margin-left:243.15pt;margin-top:86.25pt;width:93.6pt;height:172.8pt;z-index:251664384;mso-position-horizontal:absolute;mso-position-vertical:absolute" filled="f" stroked="f">
            <v:textbox>
              <w:txbxContent>
                <w:p w:rsidR="00D9157C" w:rsidRDefault="00D9157C" w:rsidP="00D9157C">
                  <w:pPr>
                    <w:jc w:val="center"/>
                    <w:rPr>
                      <w:b/>
                      <w:sz w:val="24"/>
                    </w:rPr>
                  </w:pPr>
                  <w:r>
                    <w:rPr>
                      <w:b/>
                      <w:sz w:val="24"/>
                    </w:rPr>
                    <w:t>Similarities</w:t>
                  </w:r>
                </w:p>
                <w:p w:rsidR="00D9157C" w:rsidRDefault="00D9157C" w:rsidP="00D9157C">
                  <w:pPr>
                    <w:jc w:val="center"/>
                    <w:rPr>
                      <w:b/>
                      <w:sz w:val="24"/>
                    </w:rPr>
                  </w:pPr>
                </w:p>
              </w:txbxContent>
            </v:textbox>
          </v:shape>
        </w:pict>
      </w:r>
      <w:r>
        <w:rPr>
          <w:b/>
          <w:sz w:val="28"/>
        </w:rPr>
        <w:pict>
          <v:shape id="_x0000_s1028" type="#_x0000_t202" style="position:absolute;left:0;text-align:left;margin-left:1in;margin-top:46.65pt;width:172.8pt;height:252pt;z-index:251662336;mso-position-horizontal:absolute;mso-position-vertical:absolute" filled="f" stroked="f">
            <v:textbox>
              <w:txbxContent>
                <w:p w:rsidR="00D9157C" w:rsidRPr="00B806B5" w:rsidRDefault="00D9157C" w:rsidP="00D9157C">
                  <w:pPr>
                    <w:jc w:val="center"/>
                    <w:rPr>
                      <w:b/>
                      <w:sz w:val="36"/>
                    </w:rPr>
                  </w:pPr>
                  <w:r w:rsidRPr="00B806B5">
                    <w:rPr>
                      <w:b/>
                      <w:sz w:val="36"/>
                    </w:rPr>
                    <w:t>FDR’</w:t>
                  </w:r>
                  <w:r>
                    <w:rPr>
                      <w:b/>
                      <w:sz w:val="36"/>
                    </w:rPr>
                    <w:t>s Programs</w:t>
                  </w:r>
                </w:p>
                <w:p w:rsidR="00D9157C" w:rsidRDefault="00D9157C" w:rsidP="00D9157C">
                  <w:pPr>
                    <w:jc w:val="center"/>
                    <w:rPr>
                      <w:b/>
                      <w:sz w:val="24"/>
                    </w:rPr>
                  </w:pPr>
                </w:p>
              </w:txbxContent>
            </v:textbox>
          </v:shape>
        </w:pict>
      </w:r>
      <w:r>
        <w:rPr>
          <w:b/>
          <w:noProof/>
          <w:sz w:val="28"/>
        </w:rPr>
        <w:drawing>
          <wp:inline distT="0" distB="0" distL="0" distR="0">
            <wp:extent cx="7315200" cy="4385945"/>
            <wp:effectExtent l="25400" t="0" r="0" b="0"/>
            <wp:docPr id="1" name="Picture 1" descr="D_ven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venn2"/>
                    <pic:cNvPicPr>
                      <a:picLocks noChangeAspect="1" noChangeArrowheads="1"/>
                    </pic:cNvPicPr>
                  </pic:nvPicPr>
                  <pic:blipFill>
                    <a:blip r:embed="rId9"/>
                    <a:srcRect/>
                    <a:stretch>
                      <a:fillRect/>
                    </a:stretch>
                  </pic:blipFill>
                  <pic:spPr bwMode="auto">
                    <a:xfrm>
                      <a:off x="0" y="0"/>
                      <a:ext cx="7315200" cy="4385945"/>
                    </a:xfrm>
                    <a:prstGeom prst="rect">
                      <a:avLst/>
                    </a:prstGeom>
                    <a:noFill/>
                    <a:ln w="9525">
                      <a:noFill/>
                      <a:miter lim="800000"/>
                      <a:headEnd/>
                      <a:tailEnd/>
                    </a:ln>
                  </pic:spPr>
                </pic:pic>
              </a:graphicData>
            </a:graphic>
          </wp:inline>
        </w:drawing>
      </w:r>
    </w:p>
    <w:p w:rsidR="00D9157C" w:rsidRDefault="00D9157C" w:rsidP="00D9157C">
      <w:pPr>
        <w:jc w:val="right"/>
      </w:pPr>
      <w:r>
        <w:rPr>
          <w:b/>
          <w:sz w:val="28"/>
        </w:rPr>
        <w:t>\</w:t>
      </w:r>
    </w:p>
    <w:p w:rsidR="00664F8B" w:rsidRDefault="00664F8B"/>
    <w:sectPr w:rsidR="00664F8B" w:rsidSect="005312F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00000003" w:usb1="00000000" w:usb2="00000000" w:usb3="00000000" w:csb0="00000001" w:csb1="00000000"/>
  </w:font>
  <w:font w:name="Lato Light">
    <w:altName w:val="Cambria"/>
    <w:panose1 w:val="00000000000000000000"/>
    <w:charset w:val="4D"/>
    <w:family w:val="roman"/>
    <w:notTrueType/>
    <w:pitch w:val="default"/>
    <w:sig w:usb0="00000003" w:usb1="00000000" w:usb2="00000000" w:usb3="00000000" w:csb0="00000001" w:csb1="00000000"/>
  </w:font>
  <w:font w:name="Noteworthy Light">
    <w:panose1 w:val="020004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32300D"/>
    <w:multiLevelType w:val="hybridMultilevel"/>
    <w:tmpl w:val="6A3009D2"/>
    <w:lvl w:ilvl="0" w:tplc="1E90061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B490B"/>
    <w:multiLevelType w:val="hybridMultilevel"/>
    <w:tmpl w:val="F6AC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D72C8B"/>
    <w:multiLevelType w:val="hybridMultilevel"/>
    <w:tmpl w:val="F2C6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E5B0A"/>
    <w:multiLevelType w:val="hybridMultilevel"/>
    <w:tmpl w:val="CC8A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A5886"/>
    <w:multiLevelType w:val="hybridMultilevel"/>
    <w:tmpl w:val="C8389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9712E2D"/>
    <w:multiLevelType w:val="hybridMultilevel"/>
    <w:tmpl w:val="56F4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05616E"/>
    <w:multiLevelType w:val="hybridMultilevel"/>
    <w:tmpl w:val="244CE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4E3596"/>
    <w:multiLevelType w:val="hybridMultilevel"/>
    <w:tmpl w:val="E8E8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2"/>
  </w:num>
  <w:num w:numId="6">
    <w:abstractNumId w:val="6"/>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49"/>
  </w:hdrShapeDefaults>
  <w:compat>
    <w:useFELayout/>
  </w:compat>
  <w:rsids>
    <w:rsidRoot w:val="00AA420E"/>
    <w:rsid w:val="00000169"/>
    <w:rsid w:val="00003AC6"/>
    <w:rsid w:val="000A039D"/>
    <w:rsid w:val="000B2970"/>
    <w:rsid w:val="000F7E1F"/>
    <w:rsid w:val="001D3155"/>
    <w:rsid w:val="001D3A90"/>
    <w:rsid w:val="002B71B9"/>
    <w:rsid w:val="002D3F52"/>
    <w:rsid w:val="0047236F"/>
    <w:rsid w:val="005111CF"/>
    <w:rsid w:val="005312FF"/>
    <w:rsid w:val="005A19E4"/>
    <w:rsid w:val="00611195"/>
    <w:rsid w:val="00664F8B"/>
    <w:rsid w:val="00AA420E"/>
    <w:rsid w:val="00B573E0"/>
    <w:rsid w:val="00B72B37"/>
    <w:rsid w:val="00D9157C"/>
    <w:rsid w:val="00DB714F"/>
    <w:rsid w:val="00EA556A"/>
    <w:rsid w:val="00F47BE1"/>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0E"/>
    <w:rPr>
      <w:rFonts w:ascii="Times New Roman" w:eastAsia="Times New Roman" w:hAnsi="Times New Roman" w:cs="Times New Roman"/>
      <w:sz w:val="20"/>
      <w:szCs w:val="20"/>
    </w:rPr>
  </w:style>
  <w:style w:type="paragraph" w:styleId="Heading1">
    <w:name w:val="heading 1"/>
    <w:basedOn w:val="Heading3"/>
    <w:next w:val="Normal"/>
    <w:link w:val="Heading1Char"/>
    <w:uiPriority w:val="9"/>
    <w:qFormat/>
    <w:rsid w:val="001D3155"/>
    <w:pPr>
      <w:tabs>
        <w:tab w:val="clear" w:pos="2160"/>
      </w:tabs>
      <w:outlineLvl w:val="0"/>
    </w:pPr>
    <w:rPr>
      <w:rFonts w:ascii="Arial" w:hAnsi="Arial" w:cs="Arial"/>
      <w:b w:val="0"/>
    </w:rPr>
  </w:style>
  <w:style w:type="paragraph" w:styleId="Heading2">
    <w:name w:val="heading 2"/>
    <w:basedOn w:val="Normal"/>
    <w:next w:val="Normal"/>
    <w:link w:val="Heading2Char"/>
    <w:uiPriority w:val="9"/>
    <w:unhideWhenUsed/>
    <w:qFormat/>
    <w:rsid w:val="001D3155"/>
    <w:pPr>
      <w:outlineLvl w:val="1"/>
    </w:pPr>
    <w:rPr>
      <w:rFonts w:ascii="Arial" w:hAnsi="Arial" w:cs="Arial"/>
      <w:b/>
    </w:rPr>
  </w:style>
  <w:style w:type="paragraph" w:styleId="Heading3">
    <w:name w:val="heading 3"/>
    <w:basedOn w:val="Heading2"/>
    <w:next w:val="Normal"/>
    <w:link w:val="Heading3Char"/>
    <w:qFormat/>
    <w:rsid w:val="00AA420E"/>
    <w:pPr>
      <w:tabs>
        <w:tab w:val="left" w:pos="2160"/>
      </w:tabs>
      <w:jc w:val="center"/>
      <w:outlineLvl w:val="2"/>
    </w:pPr>
    <w:rPr>
      <w:rFonts w:ascii="Candara" w:hAnsi="Candara" w:cs="Times New Roman"/>
      <w:bCs/>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AA420E"/>
    <w:rPr>
      <w:rFonts w:ascii="Candara" w:eastAsia="Times New Roman" w:hAnsi="Candara" w:cs="Times New Roman"/>
      <w:b/>
      <w:sz w:val="20"/>
      <w:szCs w:val="22"/>
    </w:rPr>
  </w:style>
  <w:style w:type="character" w:styleId="Hyperlink">
    <w:name w:val="Hyperlink"/>
    <w:rsid w:val="00AA420E"/>
    <w:rPr>
      <w:color w:val="0000FF"/>
      <w:u w:val="single"/>
    </w:rPr>
  </w:style>
  <w:style w:type="paragraph" w:styleId="ListParagraph">
    <w:name w:val="List Paragraph"/>
    <w:basedOn w:val="Normal"/>
    <w:uiPriority w:val="34"/>
    <w:qFormat/>
    <w:rsid w:val="00AA420E"/>
    <w:pPr>
      <w:ind w:left="720"/>
      <w:contextualSpacing/>
    </w:pPr>
    <w:rPr>
      <w:rFonts w:ascii="Calibri" w:hAnsi="Calibri"/>
      <w:sz w:val="24"/>
      <w:szCs w:val="24"/>
    </w:rPr>
  </w:style>
  <w:style w:type="character" w:customStyle="1" w:styleId="Heading2Char">
    <w:name w:val="Heading 2 Char"/>
    <w:basedOn w:val="DefaultParagraphFont"/>
    <w:link w:val="Heading2"/>
    <w:uiPriority w:val="9"/>
    <w:rsid w:val="001D3155"/>
    <w:rPr>
      <w:rFonts w:ascii="Arial" w:eastAsia="Times New Roman" w:hAnsi="Arial" w:cs="Arial"/>
      <w:b/>
      <w:sz w:val="20"/>
      <w:szCs w:val="20"/>
    </w:rPr>
  </w:style>
  <w:style w:type="character" w:customStyle="1" w:styleId="Heading1Char">
    <w:name w:val="Heading 1 Char"/>
    <w:basedOn w:val="DefaultParagraphFont"/>
    <w:link w:val="Heading1"/>
    <w:uiPriority w:val="9"/>
    <w:rsid w:val="001D3155"/>
    <w:rPr>
      <w:rFonts w:ascii="Arial" w:eastAsia="Times New Roman" w:hAnsi="Arial" w:cs="Arial"/>
      <w:sz w:val="20"/>
      <w:szCs w:val="22"/>
    </w:rPr>
  </w:style>
  <w:style w:type="character" w:styleId="FollowedHyperlink">
    <w:name w:val="FollowedHyperlink"/>
    <w:basedOn w:val="DefaultParagraphFont"/>
    <w:uiPriority w:val="99"/>
    <w:semiHidden/>
    <w:unhideWhenUsed/>
    <w:rsid w:val="000A039D"/>
    <w:rPr>
      <w:color w:val="800080" w:themeColor="followedHyperlink"/>
      <w:u w:val="single"/>
    </w:rPr>
  </w:style>
  <w:style w:type="paragraph" w:styleId="Header">
    <w:name w:val="header"/>
    <w:basedOn w:val="Normal"/>
    <w:link w:val="HeaderChar"/>
    <w:uiPriority w:val="99"/>
    <w:semiHidden/>
    <w:unhideWhenUsed/>
    <w:rsid w:val="00611195"/>
    <w:pPr>
      <w:tabs>
        <w:tab w:val="center" w:pos="4320"/>
        <w:tab w:val="right" w:pos="8640"/>
      </w:tabs>
    </w:pPr>
  </w:style>
  <w:style w:type="character" w:customStyle="1" w:styleId="HeaderChar">
    <w:name w:val="Header Char"/>
    <w:basedOn w:val="DefaultParagraphFont"/>
    <w:link w:val="Header"/>
    <w:uiPriority w:val="99"/>
    <w:semiHidden/>
    <w:rsid w:val="00611195"/>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11195"/>
    <w:pPr>
      <w:tabs>
        <w:tab w:val="center" w:pos="4320"/>
        <w:tab w:val="right" w:pos="8640"/>
      </w:tabs>
    </w:pPr>
  </w:style>
  <w:style w:type="character" w:customStyle="1" w:styleId="FooterChar">
    <w:name w:val="Footer Char"/>
    <w:basedOn w:val="DefaultParagraphFont"/>
    <w:link w:val="Footer"/>
    <w:uiPriority w:val="99"/>
    <w:semiHidden/>
    <w:rsid w:val="00611195"/>
    <w:rPr>
      <w:rFonts w:ascii="Times New Roman" w:eastAsia="Times New Roman" w:hAnsi="Times New Roman" w:cs="Times New Roman"/>
      <w:sz w:val="20"/>
      <w:szCs w:val="20"/>
    </w:rPr>
  </w:style>
  <w:style w:type="paragraph" w:customStyle="1" w:styleId="normal0">
    <w:name w:val="normal"/>
    <w:rsid w:val="00D9157C"/>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0E"/>
    <w:rPr>
      <w:rFonts w:ascii="Times New Roman" w:eastAsia="Times New Roman" w:hAnsi="Times New Roman" w:cs="Times New Roman"/>
      <w:sz w:val="20"/>
      <w:szCs w:val="20"/>
    </w:rPr>
  </w:style>
  <w:style w:type="paragraph" w:styleId="Heading1">
    <w:name w:val="heading 1"/>
    <w:basedOn w:val="Heading3"/>
    <w:next w:val="Normal"/>
    <w:link w:val="Heading1Char"/>
    <w:uiPriority w:val="9"/>
    <w:qFormat/>
    <w:rsid w:val="001D3155"/>
    <w:pPr>
      <w:tabs>
        <w:tab w:val="clear" w:pos="2160"/>
      </w:tabs>
      <w:outlineLvl w:val="0"/>
    </w:pPr>
    <w:rPr>
      <w:rFonts w:ascii="Arial" w:hAnsi="Arial" w:cs="Arial"/>
      <w:b w:val="0"/>
    </w:rPr>
  </w:style>
  <w:style w:type="paragraph" w:styleId="Heading2">
    <w:name w:val="heading 2"/>
    <w:basedOn w:val="Normal"/>
    <w:next w:val="Normal"/>
    <w:link w:val="Heading2Char"/>
    <w:uiPriority w:val="9"/>
    <w:unhideWhenUsed/>
    <w:qFormat/>
    <w:rsid w:val="001D3155"/>
    <w:pPr>
      <w:outlineLvl w:val="1"/>
    </w:pPr>
    <w:rPr>
      <w:rFonts w:ascii="Arial" w:hAnsi="Arial" w:cs="Arial"/>
      <w:b/>
    </w:rPr>
  </w:style>
  <w:style w:type="paragraph" w:styleId="Heading3">
    <w:name w:val="heading 3"/>
    <w:basedOn w:val="Heading2"/>
    <w:next w:val="Normal"/>
    <w:link w:val="Heading3Char"/>
    <w:qFormat/>
    <w:rsid w:val="00AA420E"/>
    <w:pPr>
      <w:tabs>
        <w:tab w:val="left" w:pos="2160"/>
      </w:tabs>
      <w:jc w:val="center"/>
      <w:outlineLvl w:val="2"/>
    </w:pPr>
    <w:rPr>
      <w:rFonts w:ascii="Candara" w:hAnsi="Candara" w:cs="Times New Roman"/>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420E"/>
    <w:rPr>
      <w:rFonts w:ascii="Candara" w:eastAsia="Times New Roman" w:hAnsi="Candara" w:cs="Times New Roman"/>
      <w:b/>
      <w:sz w:val="20"/>
      <w:szCs w:val="22"/>
    </w:rPr>
  </w:style>
  <w:style w:type="character" w:styleId="Hyperlink">
    <w:name w:val="Hyperlink"/>
    <w:rsid w:val="00AA420E"/>
    <w:rPr>
      <w:color w:val="0000FF"/>
      <w:u w:val="single"/>
    </w:rPr>
  </w:style>
  <w:style w:type="paragraph" w:styleId="ListParagraph">
    <w:name w:val="List Paragraph"/>
    <w:basedOn w:val="Normal"/>
    <w:uiPriority w:val="34"/>
    <w:qFormat/>
    <w:rsid w:val="00AA420E"/>
    <w:pPr>
      <w:ind w:left="720"/>
      <w:contextualSpacing/>
    </w:pPr>
    <w:rPr>
      <w:rFonts w:ascii="Calibri" w:hAnsi="Calibri"/>
      <w:sz w:val="24"/>
      <w:szCs w:val="24"/>
    </w:rPr>
  </w:style>
  <w:style w:type="character" w:customStyle="1" w:styleId="Heading2Char">
    <w:name w:val="Heading 2 Char"/>
    <w:basedOn w:val="DefaultParagraphFont"/>
    <w:link w:val="Heading2"/>
    <w:uiPriority w:val="9"/>
    <w:rsid w:val="001D3155"/>
    <w:rPr>
      <w:rFonts w:ascii="Arial" w:eastAsia="Times New Roman" w:hAnsi="Arial" w:cs="Arial"/>
      <w:b/>
      <w:sz w:val="20"/>
      <w:szCs w:val="20"/>
    </w:rPr>
  </w:style>
  <w:style w:type="character" w:customStyle="1" w:styleId="Heading1Char">
    <w:name w:val="Heading 1 Char"/>
    <w:basedOn w:val="DefaultParagraphFont"/>
    <w:link w:val="Heading1"/>
    <w:uiPriority w:val="9"/>
    <w:rsid w:val="001D3155"/>
    <w:rPr>
      <w:rFonts w:ascii="Arial" w:eastAsia="Times New Roman" w:hAnsi="Arial" w:cs="Arial"/>
      <w:sz w:val="20"/>
      <w:szCs w:val="22"/>
    </w:rPr>
  </w:style>
</w:styles>
</file>

<file path=word/webSettings.xml><?xml version="1.0" encoding="utf-8"?>
<w:webSettings xmlns:r="http://schemas.openxmlformats.org/officeDocument/2006/relationships" xmlns:w="http://schemas.openxmlformats.org/wordprocessingml/2006/main">
  <w:divs>
    <w:div w:id="127481826">
      <w:bodyDiv w:val="1"/>
      <w:marLeft w:val="0"/>
      <w:marRight w:val="0"/>
      <w:marTop w:val="0"/>
      <w:marBottom w:val="0"/>
      <w:divBdr>
        <w:top w:val="none" w:sz="0" w:space="0" w:color="auto"/>
        <w:left w:val="none" w:sz="0" w:space="0" w:color="auto"/>
        <w:bottom w:val="none" w:sz="0" w:space="0" w:color="auto"/>
        <w:right w:val="none" w:sz="0" w:space="0" w:color="auto"/>
      </w:divBdr>
    </w:div>
    <w:div w:id="1084761653">
      <w:bodyDiv w:val="1"/>
      <w:marLeft w:val="0"/>
      <w:marRight w:val="0"/>
      <w:marTop w:val="0"/>
      <w:marBottom w:val="0"/>
      <w:divBdr>
        <w:top w:val="none" w:sz="0" w:space="0" w:color="auto"/>
        <w:left w:val="none" w:sz="0" w:space="0" w:color="auto"/>
        <w:bottom w:val="none" w:sz="0" w:space="0" w:color="auto"/>
        <w:right w:val="none" w:sz="0" w:space="0" w:color="auto"/>
      </w:divBdr>
    </w:div>
    <w:div w:id="1142114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ELA-Literacy/RH/11-12/2/" TargetMode="External"/><Relationship Id="rId6" Type="http://schemas.openxmlformats.org/officeDocument/2006/relationships/hyperlink" Target="http://www.corestandards.org/ELA-Literacy/RH/11-12/5/" TargetMode="External"/><Relationship Id="rId7" Type="http://schemas.openxmlformats.org/officeDocument/2006/relationships/hyperlink" Target="http://www.corestandards.org/ELA-Literacy/RH/11-12/7/" TargetMode="External"/><Relationship Id="rId8" Type="http://schemas.openxmlformats.org/officeDocument/2006/relationships/hyperlink" Target="http://historymatters.gmu.edu/d/5057/" TargetMode="External"/><Relationship Id="rId9" Type="http://schemas.openxmlformats.org/officeDocument/2006/relationships/image" Target="media/image1.jpe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2980</Words>
  <Characters>16986</Characters>
  <Application>Microsoft Word 12.0.0</Application>
  <DocSecurity>0</DocSecurity>
  <Lines>141</Lines>
  <Paragraphs>33</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20860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Elsbree</dc:creator>
  <cp:lastModifiedBy>Jamie Schiffer</cp:lastModifiedBy>
  <cp:revision>14</cp:revision>
  <dcterms:created xsi:type="dcterms:W3CDTF">2014-10-15T18:38:00Z</dcterms:created>
  <dcterms:modified xsi:type="dcterms:W3CDTF">2014-10-20T04:52:00Z</dcterms:modified>
</cp:coreProperties>
</file>